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A2FF0" w14:textId="77777777" w:rsidR="00A4192F" w:rsidRPr="00E63CAC" w:rsidRDefault="00A4192F" w:rsidP="00A4192F">
      <w:pPr>
        <w:jc w:val="center"/>
        <w:rPr>
          <w:rFonts w:cs="Times New Roman"/>
          <w:b/>
        </w:rPr>
      </w:pPr>
      <w:r w:rsidRPr="00E63CAC">
        <w:rPr>
          <w:rFonts w:cs="Times New Roman"/>
          <w:b/>
        </w:rPr>
        <w:t>Classical Association of Florida</w:t>
      </w:r>
    </w:p>
    <w:p w14:paraId="465DED3E" w14:textId="19EF2106" w:rsidR="00A4192F" w:rsidRPr="00E63CAC" w:rsidRDefault="00976660" w:rsidP="00A4192F">
      <w:pPr>
        <w:jc w:val="center"/>
        <w:rPr>
          <w:rFonts w:cs="Times New Roman"/>
          <w:b/>
        </w:rPr>
      </w:pPr>
      <w:r w:rsidRPr="00E63CAC">
        <w:rPr>
          <w:rFonts w:cs="Times New Roman"/>
          <w:b/>
        </w:rPr>
        <w:t>Spring</w:t>
      </w:r>
      <w:r w:rsidR="00372B45" w:rsidRPr="00E63CAC">
        <w:rPr>
          <w:rFonts w:cs="Times New Roman"/>
          <w:b/>
        </w:rPr>
        <w:t xml:space="preserve"> </w:t>
      </w:r>
      <w:r w:rsidR="0099360C" w:rsidRPr="00E63CAC">
        <w:rPr>
          <w:rFonts w:cs="Times New Roman"/>
          <w:b/>
        </w:rPr>
        <w:t>CAF Business Meeting</w:t>
      </w:r>
      <w:r w:rsidR="00F315A3">
        <w:rPr>
          <w:rFonts w:cs="Times New Roman"/>
          <w:b/>
        </w:rPr>
        <w:t xml:space="preserve"> Minutes</w:t>
      </w:r>
    </w:p>
    <w:p w14:paraId="1C634276" w14:textId="0C0B50FB" w:rsidR="00A4192F" w:rsidRPr="00E63CAC" w:rsidRDefault="00A11BE8" w:rsidP="00A4192F">
      <w:pPr>
        <w:jc w:val="center"/>
        <w:rPr>
          <w:rFonts w:cs="Times New Roman"/>
          <w:b/>
        </w:rPr>
      </w:pPr>
      <w:r w:rsidRPr="00E63CAC">
        <w:rPr>
          <w:rFonts w:cs="Times New Roman"/>
          <w:b/>
        </w:rPr>
        <w:t xml:space="preserve">Friday, </w:t>
      </w:r>
      <w:r w:rsidR="00976660" w:rsidRPr="00E63CAC">
        <w:rPr>
          <w:rFonts w:cs="Times New Roman"/>
          <w:b/>
        </w:rPr>
        <w:t>April 7, 2017</w:t>
      </w:r>
    </w:p>
    <w:p w14:paraId="26F961AA" w14:textId="2B23CFF7" w:rsidR="00A4192F" w:rsidRPr="00E63CAC" w:rsidRDefault="00AB6308" w:rsidP="00A4192F">
      <w:pPr>
        <w:rPr>
          <w:rFonts w:cs="Times New Roman"/>
          <w:b/>
        </w:rPr>
      </w:pPr>
      <w:r>
        <w:rPr>
          <w:rFonts w:cs="Times New Roman"/>
          <w:b/>
        </w:rPr>
        <w:tab/>
      </w:r>
      <w:r>
        <w:rPr>
          <w:rFonts w:cs="Times New Roman"/>
          <w:b/>
        </w:rPr>
        <w:tab/>
      </w:r>
      <w:r>
        <w:rPr>
          <w:rFonts w:cs="Times New Roman"/>
          <w:b/>
        </w:rPr>
        <w:tab/>
      </w:r>
      <w:r>
        <w:rPr>
          <w:rFonts w:cs="Times New Roman"/>
          <w:b/>
        </w:rPr>
        <w:tab/>
        <w:t>AMENDED 10/11/17</w:t>
      </w:r>
      <w:bookmarkStart w:id="0" w:name="_GoBack"/>
      <w:bookmarkEnd w:id="0"/>
    </w:p>
    <w:p w14:paraId="7056BB98" w14:textId="17FC4FCD" w:rsidR="00D3010B" w:rsidRPr="00E63CAC" w:rsidRDefault="00EB3C97" w:rsidP="00A4192F">
      <w:pPr>
        <w:rPr>
          <w:rFonts w:cs="Times New Roman"/>
        </w:rPr>
      </w:pPr>
      <w:r w:rsidRPr="00E63CAC">
        <w:rPr>
          <w:rFonts w:cs="Times New Roman"/>
        </w:rPr>
        <w:tab/>
      </w:r>
      <w:r w:rsidRPr="00E63CAC">
        <w:rPr>
          <w:rFonts w:cs="Times New Roman"/>
        </w:rPr>
        <w:tab/>
      </w:r>
      <w:r w:rsidRPr="00E63CAC">
        <w:rPr>
          <w:rFonts w:cs="Times New Roman"/>
        </w:rPr>
        <w:tab/>
      </w:r>
      <w:r w:rsidRPr="00E63CAC">
        <w:rPr>
          <w:rFonts w:cs="Times New Roman"/>
        </w:rPr>
        <w:tab/>
      </w:r>
    </w:p>
    <w:p w14:paraId="3AAC6A00" w14:textId="05D2AEA3" w:rsidR="00964C8A" w:rsidRPr="00E63CAC" w:rsidRDefault="00D3010B" w:rsidP="00A4192F">
      <w:pPr>
        <w:rPr>
          <w:rFonts w:cs="Times New Roman"/>
        </w:rPr>
      </w:pPr>
      <w:r w:rsidRPr="00E63CAC">
        <w:rPr>
          <w:rFonts w:cs="Times New Roman"/>
        </w:rPr>
        <w:t xml:space="preserve">Our CAF President, </w:t>
      </w:r>
      <w:r w:rsidR="00372B45" w:rsidRPr="00E63CAC">
        <w:rPr>
          <w:rFonts w:cs="Times New Roman"/>
        </w:rPr>
        <w:t>Phil Dillinger</w:t>
      </w:r>
      <w:r w:rsidRPr="00E63CAC">
        <w:rPr>
          <w:rFonts w:cs="Times New Roman"/>
        </w:rPr>
        <w:t>, called the Spring meeting of the CAF to order at 5:15</w:t>
      </w:r>
      <w:r w:rsidR="00F315A3">
        <w:rPr>
          <w:rFonts w:cs="Times New Roman"/>
        </w:rPr>
        <w:t xml:space="preserve"> pm</w:t>
      </w:r>
      <w:r w:rsidRPr="00E63CAC">
        <w:rPr>
          <w:rFonts w:cs="Times New Roman"/>
        </w:rPr>
        <w:t>, and thanked the State Planning Committee for their work.</w:t>
      </w:r>
    </w:p>
    <w:p w14:paraId="75A0562C" w14:textId="2045272B" w:rsidR="00D3010B" w:rsidRPr="00E63CAC" w:rsidRDefault="00A4192F" w:rsidP="00A4192F">
      <w:pPr>
        <w:rPr>
          <w:rFonts w:cs="Times New Roman"/>
        </w:rPr>
      </w:pPr>
      <w:r w:rsidRPr="00E63CAC">
        <w:rPr>
          <w:rFonts w:cs="Times New Roman"/>
        </w:rPr>
        <w:tab/>
      </w:r>
      <w:r w:rsidRPr="00E63CAC">
        <w:rPr>
          <w:rFonts w:cs="Times New Roman"/>
        </w:rPr>
        <w:tab/>
      </w:r>
      <w:r w:rsidR="00372B45" w:rsidRPr="00E63CAC">
        <w:rPr>
          <w:rFonts w:cs="Times New Roman"/>
        </w:rPr>
        <w:tab/>
      </w:r>
    </w:p>
    <w:p w14:paraId="0FE307B8" w14:textId="70991FD3" w:rsidR="00A4192F" w:rsidRPr="00E63CAC" w:rsidRDefault="00372B45" w:rsidP="00A4192F">
      <w:pPr>
        <w:rPr>
          <w:rFonts w:cs="Times New Roman"/>
        </w:rPr>
      </w:pPr>
      <w:r w:rsidRPr="00E63CAC">
        <w:rPr>
          <w:rFonts w:cs="Times New Roman"/>
        </w:rPr>
        <w:t>Kendal Ogles</w:t>
      </w:r>
      <w:r w:rsidR="00D3010B" w:rsidRPr="00E63CAC">
        <w:rPr>
          <w:rFonts w:cs="Times New Roman"/>
        </w:rPr>
        <w:t>, CAF Secretary, asked for input regarding the minutes of the Fall meeting, for which Adam Mize found a typo. Then she asked for the approval of the minutes, motioned first by</w:t>
      </w:r>
      <w:r w:rsidR="00653BDC">
        <w:rPr>
          <w:rFonts w:cs="Times New Roman"/>
        </w:rPr>
        <w:t xml:space="preserve"> Lesli</w:t>
      </w:r>
      <w:r w:rsidR="00B90D2B">
        <w:rPr>
          <w:rFonts w:cs="Times New Roman"/>
        </w:rPr>
        <w:t>e Peebles</w:t>
      </w:r>
      <w:r w:rsidR="00D3010B" w:rsidRPr="00E63CAC">
        <w:rPr>
          <w:rFonts w:cs="Times New Roman"/>
        </w:rPr>
        <w:t xml:space="preserve"> and seconded by </w:t>
      </w:r>
      <w:r w:rsidR="00B90D2B">
        <w:rPr>
          <w:rFonts w:cs="Times New Roman"/>
        </w:rPr>
        <w:t>Ritchie Raulerson.</w:t>
      </w:r>
      <w:r w:rsidR="00D3010B" w:rsidRPr="00E63CAC">
        <w:rPr>
          <w:rFonts w:cs="Times New Roman"/>
        </w:rPr>
        <w:t xml:space="preserve"> Through a vote of </w:t>
      </w:r>
      <w:r w:rsidR="00CA483E">
        <w:rPr>
          <w:rFonts w:cs="Times New Roman"/>
        </w:rPr>
        <w:t>accla</w:t>
      </w:r>
      <w:r w:rsidR="00D3010B" w:rsidRPr="00E63CAC">
        <w:rPr>
          <w:rFonts w:cs="Times New Roman"/>
        </w:rPr>
        <w:t>mation</w:t>
      </w:r>
      <w:r w:rsidR="00F315A3">
        <w:rPr>
          <w:rFonts w:cs="Times New Roman"/>
        </w:rPr>
        <w:t>,</w:t>
      </w:r>
      <w:r w:rsidR="00D3010B" w:rsidRPr="00E63CAC">
        <w:rPr>
          <w:rFonts w:cs="Times New Roman"/>
        </w:rPr>
        <w:t xml:space="preserve"> the minutes from Fall 2017 CAF meeting were accepted.</w:t>
      </w:r>
    </w:p>
    <w:p w14:paraId="13ABD5BE" w14:textId="77777777" w:rsidR="00EB3C97" w:rsidRPr="00E63CAC" w:rsidRDefault="00EB3C97" w:rsidP="00A4192F">
      <w:pPr>
        <w:rPr>
          <w:rFonts w:cs="Times New Roman"/>
        </w:rPr>
      </w:pPr>
    </w:p>
    <w:p w14:paraId="4233A0D5" w14:textId="69FC3A74" w:rsidR="00EB3C97" w:rsidRPr="00E63CAC" w:rsidRDefault="00D3010B" w:rsidP="00A4192F">
      <w:pPr>
        <w:rPr>
          <w:rFonts w:cs="Times New Roman"/>
        </w:rPr>
      </w:pPr>
      <w:r w:rsidRPr="00E63CAC">
        <w:rPr>
          <w:rFonts w:cs="Times New Roman"/>
        </w:rPr>
        <w:t>Phil Dillinger started the officer reports, by welcoming new teachers.  He asked if anyone would be registering for the ACL meeting, June 29</w:t>
      </w:r>
      <w:r w:rsidRPr="00E63CAC">
        <w:rPr>
          <w:rFonts w:cs="Times New Roman"/>
          <w:vertAlign w:val="superscript"/>
        </w:rPr>
        <w:t>th</w:t>
      </w:r>
      <w:r w:rsidRPr="00E63CAC">
        <w:rPr>
          <w:rFonts w:cs="Times New Roman"/>
        </w:rPr>
        <w:t>-July 1</w:t>
      </w:r>
      <w:r w:rsidRPr="00E63CAC">
        <w:rPr>
          <w:rFonts w:cs="Times New Roman"/>
          <w:vertAlign w:val="superscript"/>
        </w:rPr>
        <w:t>st</w:t>
      </w:r>
      <w:r w:rsidRPr="00E63CAC">
        <w:rPr>
          <w:rFonts w:cs="Times New Roman"/>
        </w:rPr>
        <w:t xml:space="preserve">.  Generosa Sangco-Jackson reminded the attendees that there are many scholarships available for teachers wanting to attend ACL, and Julia </w:t>
      </w:r>
      <w:r w:rsidR="00BC3318" w:rsidRPr="00E63CAC">
        <w:rPr>
          <w:rFonts w:cs="Times New Roman"/>
        </w:rPr>
        <w:t xml:space="preserve">Roper </w:t>
      </w:r>
      <w:r w:rsidRPr="00E63CAC">
        <w:rPr>
          <w:rFonts w:cs="Times New Roman"/>
        </w:rPr>
        <w:t>reminded everyone that on May 15</w:t>
      </w:r>
      <w:r w:rsidRPr="00E63CAC">
        <w:rPr>
          <w:rFonts w:cs="Times New Roman"/>
          <w:vertAlign w:val="superscript"/>
        </w:rPr>
        <w:t>th</w:t>
      </w:r>
      <w:r w:rsidRPr="00E63CAC">
        <w:rPr>
          <w:rFonts w:cs="Times New Roman"/>
        </w:rPr>
        <w:t xml:space="preserve"> the cost of ACL goes up $50. </w:t>
      </w:r>
    </w:p>
    <w:p w14:paraId="51ADD7CE" w14:textId="77777777" w:rsidR="00EB3C97" w:rsidRPr="00E63CAC" w:rsidRDefault="00EB3C97" w:rsidP="00A4192F">
      <w:pPr>
        <w:rPr>
          <w:rFonts w:cs="Times New Roman"/>
        </w:rPr>
      </w:pPr>
    </w:p>
    <w:p w14:paraId="0E59F85C" w14:textId="0F9C479F" w:rsidR="000A3C3D" w:rsidRPr="00E63CAC" w:rsidRDefault="000A3C3D" w:rsidP="00A4192F">
      <w:pPr>
        <w:rPr>
          <w:rFonts w:cs="Times New Roman"/>
        </w:rPr>
      </w:pPr>
      <w:r w:rsidRPr="00E63CAC">
        <w:rPr>
          <w:rFonts w:cs="Times New Roman"/>
        </w:rPr>
        <w:t>Phil</w:t>
      </w:r>
      <w:r w:rsidR="00D3010B" w:rsidRPr="00E63CAC">
        <w:rPr>
          <w:rFonts w:cs="Times New Roman"/>
        </w:rPr>
        <w:t xml:space="preserve"> then</w:t>
      </w:r>
      <w:r w:rsidRPr="00E63CAC">
        <w:rPr>
          <w:rFonts w:cs="Times New Roman"/>
        </w:rPr>
        <w:t xml:space="preserve"> encourage</w:t>
      </w:r>
      <w:r w:rsidR="00D3010B" w:rsidRPr="00E63CAC">
        <w:rPr>
          <w:rFonts w:cs="Times New Roman"/>
        </w:rPr>
        <w:t>d</w:t>
      </w:r>
      <w:r w:rsidRPr="00E63CAC">
        <w:rPr>
          <w:rFonts w:cs="Times New Roman"/>
        </w:rPr>
        <w:t xml:space="preserve"> all members to attend </w:t>
      </w:r>
      <w:r w:rsidR="00D3010B" w:rsidRPr="00E63CAC">
        <w:rPr>
          <w:rFonts w:cs="Times New Roman"/>
        </w:rPr>
        <w:t xml:space="preserve">the </w:t>
      </w:r>
      <w:r w:rsidRPr="00E63CAC">
        <w:rPr>
          <w:rFonts w:cs="Times New Roman"/>
        </w:rPr>
        <w:t>FFLA conference in St Pete</w:t>
      </w:r>
      <w:r w:rsidR="00D3010B" w:rsidRPr="00E63CAC">
        <w:rPr>
          <w:rFonts w:cs="Times New Roman"/>
        </w:rPr>
        <w:t>,</w:t>
      </w:r>
      <w:r w:rsidRPr="00E63CAC">
        <w:rPr>
          <w:rFonts w:cs="Times New Roman"/>
        </w:rPr>
        <w:t xml:space="preserve"> Oct 13</w:t>
      </w:r>
      <w:r w:rsidR="00D3010B" w:rsidRPr="00E63CAC">
        <w:rPr>
          <w:rFonts w:cs="Times New Roman"/>
          <w:vertAlign w:val="superscript"/>
        </w:rPr>
        <w:t>th</w:t>
      </w:r>
      <w:r w:rsidR="00D3010B" w:rsidRPr="00E63CAC">
        <w:rPr>
          <w:rFonts w:cs="Times New Roman"/>
        </w:rPr>
        <w:t xml:space="preserve"> </w:t>
      </w:r>
      <w:r w:rsidRPr="00E63CAC">
        <w:rPr>
          <w:rFonts w:cs="Times New Roman"/>
        </w:rPr>
        <w:t>-Oct 15</w:t>
      </w:r>
      <w:proofErr w:type="gramStart"/>
      <w:r w:rsidR="00D3010B" w:rsidRPr="00E63CAC">
        <w:rPr>
          <w:rFonts w:cs="Times New Roman"/>
          <w:vertAlign w:val="superscript"/>
        </w:rPr>
        <w:t>th .</w:t>
      </w:r>
      <w:proofErr w:type="gramEnd"/>
      <w:r w:rsidR="00D3010B" w:rsidRPr="00E63CAC">
        <w:rPr>
          <w:rFonts w:cs="Times New Roman"/>
          <w:vertAlign w:val="superscript"/>
        </w:rPr>
        <w:t xml:space="preserve"> </w:t>
      </w:r>
      <w:r w:rsidR="00D3010B" w:rsidRPr="00E63CAC">
        <w:rPr>
          <w:rFonts w:cs="Times New Roman"/>
        </w:rPr>
        <w:t xml:space="preserve"> </w:t>
      </w:r>
      <w:r w:rsidRPr="00E63CAC">
        <w:rPr>
          <w:rFonts w:cs="Times New Roman"/>
        </w:rPr>
        <w:t>Registration is avai</w:t>
      </w:r>
      <w:r w:rsidR="00D3010B" w:rsidRPr="00E63CAC">
        <w:rPr>
          <w:rFonts w:cs="Times New Roman"/>
        </w:rPr>
        <w:t>l</w:t>
      </w:r>
      <w:r w:rsidRPr="00E63CAC">
        <w:rPr>
          <w:rFonts w:cs="Times New Roman"/>
        </w:rPr>
        <w:t>able on</w:t>
      </w:r>
      <w:r w:rsidR="00D3010B" w:rsidRPr="00E63CAC">
        <w:rPr>
          <w:rFonts w:cs="Times New Roman"/>
        </w:rPr>
        <w:t>line at</w:t>
      </w:r>
      <w:r w:rsidRPr="00E63CAC">
        <w:rPr>
          <w:rFonts w:cs="Times New Roman"/>
        </w:rPr>
        <w:t xml:space="preserve"> FFLA website</w:t>
      </w:r>
      <w:r w:rsidR="00CB5B80">
        <w:rPr>
          <w:rFonts w:cs="Times New Roman"/>
        </w:rPr>
        <w:t>.</w:t>
      </w:r>
    </w:p>
    <w:p w14:paraId="1EE9C042" w14:textId="77777777" w:rsidR="00D3010B" w:rsidRPr="00E63CAC" w:rsidRDefault="00D3010B" w:rsidP="00A4192F">
      <w:pPr>
        <w:rPr>
          <w:rFonts w:cs="Times New Roman"/>
        </w:rPr>
      </w:pPr>
      <w:r w:rsidRPr="00E63CAC">
        <w:rPr>
          <w:rFonts w:cs="Times New Roman"/>
        </w:rPr>
        <w:t xml:space="preserve">He also asked that everyone </w:t>
      </w:r>
      <w:r w:rsidR="000A3C3D" w:rsidRPr="00E63CAC">
        <w:rPr>
          <w:rFonts w:cs="Times New Roman"/>
        </w:rPr>
        <w:t>submit a proposal to present</w:t>
      </w:r>
      <w:r w:rsidRPr="00E63CAC">
        <w:rPr>
          <w:rFonts w:cs="Times New Roman"/>
        </w:rPr>
        <w:t xml:space="preserve"> a </w:t>
      </w:r>
      <w:r w:rsidR="000A3C3D" w:rsidRPr="00E63CAC">
        <w:rPr>
          <w:rFonts w:cs="Times New Roman"/>
        </w:rPr>
        <w:t xml:space="preserve">workshop </w:t>
      </w:r>
      <w:r w:rsidRPr="00E63CAC">
        <w:rPr>
          <w:rFonts w:cs="Times New Roman"/>
        </w:rPr>
        <w:t>at FFLA. The</w:t>
      </w:r>
      <w:r w:rsidR="000A3C3D" w:rsidRPr="00E63CAC">
        <w:rPr>
          <w:rFonts w:cs="Times New Roman"/>
        </w:rPr>
        <w:t xml:space="preserve"> deadline </w:t>
      </w:r>
      <w:r w:rsidRPr="00E63CAC">
        <w:rPr>
          <w:rFonts w:cs="Times New Roman"/>
        </w:rPr>
        <w:t xml:space="preserve">for proposals </w:t>
      </w:r>
      <w:r w:rsidR="000A3C3D" w:rsidRPr="00E63CAC">
        <w:rPr>
          <w:rFonts w:cs="Times New Roman"/>
        </w:rPr>
        <w:t>is May 15</w:t>
      </w:r>
      <w:r w:rsidRPr="00E63CAC">
        <w:rPr>
          <w:rFonts w:cs="Times New Roman"/>
        </w:rPr>
        <w:t>. The theme this year is CONNECTING.</w:t>
      </w:r>
    </w:p>
    <w:p w14:paraId="158587AD" w14:textId="7F6E0A7A" w:rsidR="000A3C3D" w:rsidRPr="00E63CAC" w:rsidRDefault="00D3010B" w:rsidP="00A4192F">
      <w:pPr>
        <w:rPr>
          <w:rFonts w:cs="Times New Roman"/>
        </w:rPr>
      </w:pPr>
      <w:r w:rsidRPr="00E63CAC">
        <w:rPr>
          <w:rFonts w:cs="Times New Roman"/>
        </w:rPr>
        <w:t>It is v</w:t>
      </w:r>
      <w:r w:rsidR="000A3C3D" w:rsidRPr="00E63CAC">
        <w:rPr>
          <w:rFonts w:cs="Times New Roman"/>
        </w:rPr>
        <w:t>ery important to have presenters</w:t>
      </w:r>
      <w:r w:rsidRPr="00E63CAC">
        <w:rPr>
          <w:rFonts w:cs="Times New Roman"/>
        </w:rPr>
        <w:t xml:space="preserve"> at FFLA, and many w</w:t>
      </w:r>
      <w:r w:rsidR="000A3C3D" w:rsidRPr="00E63CAC">
        <w:rPr>
          <w:rFonts w:cs="Times New Roman"/>
        </w:rPr>
        <w:t xml:space="preserve">ould love </w:t>
      </w:r>
      <w:r w:rsidRPr="00E63CAC">
        <w:rPr>
          <w:rFonts w:cs="Times New Roman"/>
        </w:rPr>
        <w:t xml:space="preserve">to help any </w:t>
      </w:r>
      <w:proofErr w:type="gramStart"/>
      <w:r w:rsidR="000A3C3D" w:rsidRPr="00E63CAC">
        <w:rPr>
          <w:rFonts w:cs="Times New Roman"/>
        </w:rPr>
        <w:t>first time</w:t>
      </w:r>
      <w:proofErr w:type="gramEnd"/>
      <w:r w:rsidR="000A3C3D" w:rsidRPr="00E63CAC">
        <w:rPr>
          <w:rFonts w:cs="Times New Roman"/>
        </w:rPr>
        <w:t xml:space="preserve"> presenters!</w:t>
      </w:r>
    </w:p>
    <w:p w14:paraId="0EBF8A63" w14:textId="77777777" w:rsidR="00B911FC" w:rsidRDefault="00D3010B" w:rsidP="00A4192F">
      <w:pPr>
        <w:rPr>
          <w:rFonts w:cs="Times New Roman"/>
        </w:rPr>
      </w:pPr>
      <w:r w:rsidRPr="00E63CAC">
        <w:rPr>
          <w:rFonts w:cs="Times New Roman"/>
        </w:rPr>
        <w:t>D</w:t>
      </w:r>
      <w:r w:rsidR="00B911FC">
        <w:rPr>
          <w:rFonts w:cs="Times New Roman"/>
        </w:rPr>
        <w:t>eadlines for FFLA awards are:</w:t>
      </w:r>
    </w:p>
    <w:p w14:paraId="40EAF876" w14:textId="77777777" w:rsidR="00B911FC" w:rsidRDefault="00D3010B" w:rsidP="00B911FC">
      <w:pPr>
        <w:ind w:firstLine="720"/>
        <w:rPr>
          <w:rFonts w:cs="Times New Roman"/>
        </w:rPr>
      </w:pPr>
      <w:r w:rsidRPr="00E63CAC">
        <w:rPr>
          <w:rFonts w:cs="Times New Roman"/>
        </w:rPr>
        <w:t>Teacher of the Year (July 15</w:t>
      </w:r>
      <w:r w:rsidRPr="00E63CAC">
        <w:rPr>
          <w:rFonts w:cs="Times New Roman"/>
          <w:vertAlign w:val="superscript"/>
        </w:rPr>
        <w:t>th</w:t>
      </w:r>
      <w:r w:rsidR="00B911FC">
        <w:rPr>
          <w:rFonts w:cs="Times New Roman"/>
        </w:rPr>
        <w:t>)</w:t>
      </w:r>
    </w:p>
    <w:p w14:paraId="10BC3218" w14:textId="77777777" w:rsidR="00B911FC" w:rsidRDefault="00D3010B" w:rsidP="00B911FC">
      <w:pPr>
        <w:ind w:firstLine="720"/>
        <w:rPr>
          <w:rFonts w:cs="Times New Roman"/>
        </w:rPr>
      </w:pPr>
      <w:r w:rsidRPr="00E63CAC">
        <w:rPr>
          <w:rFonts w:cs="Times New Roman"/>
        </w:rPr>
        <w:t>Teacher of P</w:t>
      </w:r>
      <w:r w:rsidR="00B911FC">
        <w:rPr>
          <w:rFonts w:cs="Times New Roman"/>
        </w:rPr>
        <w:t>romise</w:t>
      </w:r>
      <w:r w:rsidRPr="00E63CAC">
        <w:rPr>
          <w:rFonts w:cs="Times New Roman"/>
        </w:rPr>
        <w:t xml:space="preserve"> (May 19</w:t>
      </w:r>
      <w:r w:rsidRPr="00E63CAC">
        <w:rPr>
          <w:rFonts w:cs="Times New Roman"/>
          <w:vertAlign w:val="superscript"/>
        </w:rPr>
        <w:t>th</w:t>
      </w:r>
      <w:r w:rsidR="00B911FC">
        <w:rPr>
          <w:rFonts w:cs="Times New Roman"/>
        </w:rPr>
        <w:t>)</w:t>
      </w:r>
      <w:r w:rsidRPr="00E63CAC">
        <w:rPr>
          <w:rFonts w:cs="Times New Roman"/>
        </w:rPr>
        <w:t xml:space="preserve"> </w:t>
      </w:r>
    </w:p>
    <w:p w14:paraId="3B94D70B" w14:textId="3CE13A40" w:rsidR="00D3010B" w:rsidRPr="00E63CAC" w:rsidRDefault="00D3010B" w:rsidP="00B911FC">
      <w:pPr>
        <w:rPr>
          <w:rFonts w:cs="Times New Roman"/>
        </w:rPr>
      </w:pPr>
      <w:r w:rsidRPr="00E63CAC">
        <w:rPr>
          <w:rFonts w:cs="Times New Roman"/>
        </w:rPr>
        <w:t>Keep looking at the website for the Most Valuable Teacher deadline.  He will also email everyone with reminders</w:t>
      </w:r>
      <w:r w:rsidR="00B911FC">
        <w:rPr>
          <w:rFonts w:cs="Times New Roman"/>
        </w:rPr>
        <w:t>.</w:t>
      </w:r>
    </w:p>
    <w:p w14:paraId="046CE83B" w14:textId="77777777" w:rsidR="00D3010B" w:rsidRPr="00E63CAC" w:rsidRDefault="00D3010B" w:rsidP="00A4192F">
      <w:pPr>
        <w:rPr>
          <w:rFonts w:cs="Times New Roman"/>
        </w:rPr>
      </w:pPr>
    </w:p>
    <w:p w14:paraId="06E5566A" w14:textId="27848EA1" w:rsidR="000A3C3D" w:rsidRPr="00E63CAC" w:rsidRDefault="00D3010B" w:rsidP="00A4192F">
      <w:pPr>
        <w:rPr>
          <w:rFonts w:cs="Times New Roman"/>
        </w:rPr>
      </w:pPr>
      <w:r w:rsidRPr="00E63CAC">
        <w:rPr>
          <w:rFonts w:cs="Times New Roman"/>
        </w:rPr>
        <w:t>P</w:t>
      </w:r>
      <w:r w:rsidR="00B911FC">
        <w:rPr>
          <w:rFonts w:cs="Times New Roman"/>
        </w:rPr>
        <w:t>hil reminded everyone to p</w:t>
      </w:r>
      <w:r w:rsidRPr="00E63CAC">
        <w:rPr>
          <w:rFonts w:cs="Times New Roman"/>
        </w:rPr>
        <w:t>lease remember, that although things can be hectic as we register our students,</w:t>
      </w:r>
      <w:r w:rsidR="000A3C3D" w:rsidRPr="00E63CAC">
        <w:rPr>
          <w:rFonts w:cs="Times New Roman"/>
        </w:rPr>
        <w:t xml:space="preserve"> it is never acceptable to lose temper at </w:t>
      </w:r>
      <w:r w:rsidRPr="00E63CAC">
        <w:rPr>
          <w:rFonts w:cs="Times New Roman"/>
        </w:rPr>
        <w:t>the student officers. If venting is needed,</w:t>
      </w:r>
      <w:r w:rsidR="000A3C3D" w:rsidRPr="00E63CAC">
        <w:rPr>
          <w:rFonts w:cs="Times New Roman"/>
        </w:rPr>
        <w:t xml:space="preserve"> please contact adults who can help (CAF) </w:t>
      </w:r>
      <w:r w:rsidRPr="00E63CAC">
        <w:rPr>
          <w:rFonts w:cs="Times New Roman"/>
        </w:rPr>
        <w:t xml:space="preserve">and </w:t>
      </w:r>
      <w:r w:rsidR="000A3C3D" w:rsidRPr="00E63CAC">
        <w:rPr>
          <w:rFonts w:cs="Times New Roman"/>
        </w:rPr>
        <w:t>proceed with kindness!</w:t>
      </w:r>
    </w:p>
    <w:p w14:paraId="5B23D36A" w14:textId="77777777" w:rsidR="00BC48DD" w:rsidRPr="00E63CAC" w:rsidRDefault="00EB3C97" w:rsidP="00A4192F">
      <w:pPr>
        <w:rPr>
          <w:rFonts w:cs="Times New Roman"/>
        </w:rPr>
      </w:pPr>
      <w:r w:rsidRPr="00E63CAC">
        <w:rPr>
          <w:rFonts w:cs="Times New Roman"/>
        </w:rPr>
        <w:tab/>
      </w:r>
      <w:r w:rsidRPr="00E63CAC">
        <w:rPr>
          <w:rFonts w:cs="Times New Roman"/>
        </w:rPr>
        <w:tab/>
      </w:r>
      <w:r w:rsidRPr="00E63CAC">
        <w:rPr>
          <w:rFonts w:cs="Times New Roman"/>
        </w:rPr>
        <w:tab/>
      </w:r>
    </w:p>
    <w:p w14:paraId="2B61972B" w14:textId="1ED3666C" w:rsidR="000A3C3D" w:rsidRPr="00E63CAC" w:rsidRDefault="00D3010B" w:rsidP="00A4192F">
      <w:pPr>
        <w:rPr>
          <w:rFonts w:cs="Times New Roman"/>
        </w:rPr>
      </w:pPr>
      <w:r w:rsidRPr="00E63CAC">
        <w:rPr>
          <w:rFonts w:cs="Times New Roman"/>
        </w:rPr>
        <w:t>Next,</w:t>
      </w:r>
      <w:r w:rsidR="00BC48DD" w:rsidRPr="00E63CAC">
        <w:rPr>
          <w:rFonts w:cs="Times New Roman"/>
        </w:rPr>
        <w:t xml:space="preserve"> </w:t>
      </w:r>
      <w:r w:rsidRPr="00E63CAC">
        <w:rPr>
          <w:rFonts w:cs="Times New Roman"/>
        </w:rPr>
        <w:t xml:space="preserve">CAF </w:t>
      </w:r>
      <w:r w:rsidR="00BC48DD" w:rsidRPr="00E63CAC">
        <w:rPr>
          <w:rFonts w:cs="Times New Roman"/>
        </w:rPr>
        <w:t>Vi</w:t>
      </w:r>
      <w:r w:rsidR="00A11BE8" w:rsidRPr="00E63CAC">
        <w:rPr>
          <w:rFonts w:cs="Times New Roman"/>
        </w:rPr>
        <w:t>ce President</w:t>
      </w:r>
      <w:r w:rsidRPr="00E63CAC">
        <w:rPr>
          <w:rFonts w:cs="Times New Roman"/>
        </w:rPr>
        <w:t xml:space="preserve"> </w:t>
      </w:r>
      <w:r w:rsidR="00902E84" w:rsidRPr="00E63CAC">
        <w:rPr>
          <w:rFonts w:cs="Times New Roman"/>
        </w:rPr>
        <w:t>Rachel Robi</w:t>
      </w:r>
      <w:r w:rsidR="00372B45" w:rsidRPr="00E63CAC">
        <w:rPr>
          <w:rFonts w:cs="Times New Roman"/>
        </w:rPr>
        <w:t>son</w:t>
      </w:r>
      <w:r w:rsidRPr="00E63CAC">
        <w:rPr>
          <w:rFonts w:cs="Times New Roman"/>
        </w:rPr>
        <w:t xml:space="preserve"> spoke, “</w:t>
      </w:r>
      <w:r w:rsidR="000A3C3D" w:rsidRPr="00E63CAC">
        <w:rPr>
          <w:rFonts w:cs="Times New Roman"/>
        </w:rPr>
        <w:t>Welcome, I am glad you are here. Please talk to me about officer issues.</w:t>
      </w:r>
      <w:r w:rsidRPr="00E63CAC">
        <w:rPr>
          <w:rFonts w:cs="Times New Roman"/>
        </w:rPr>
        <w:t>”</w:t>
      </w:r>
    </w:p>
    <w:p w14:paraId="5CDF3DD8" w14:textId="77777777" w:rsidR="000A3C3D" w:rsidRPr="00E63CAC" w:rsidRDefault="000A3C3D" w:rsidP="00A4192F">
      <w:pPr>
        <w:rPr>
          <w:rFonts w:cs="Times New Roman"/>
        </w:rPr>
      </w:pPr>
    </w:p>
    <w:p w14:paraId="4ECADE9E" w14:textId="6E5A77F2" w:rsidR="00964C8A" w:rsidRPr="00E63CAC" w:rsidRDefault="00D3010B" w:rsidP="007E6564">
      <w:pPr>
        <w:rPr>
          <w:rFonts w:cs="Times New Roman"/>
        </w:rPr>
      </w:pPr>
      <w:r w:rsidRPr="00E63CAC">
        <w:rPr>
          <w:rFonts w:cs="Times New Roman"/>
        </w:rPr>
        <w:t>CAF</w:t>
      </w:r>
      <w:r w:rsidR="00BC48DD" w:rsidRPr="00E63CAC">
        <w:rPr>
          <w:rFonts w:cs="Times New Roman"/>
        </w:rPr>
        <w:t xml:space="preserve"> Treasurer</w:t>
      </w:r>
      <w:r w:rsidRPr="00E63CAC">
        <w:rPr>
          <w:rFonts w:cs="Times New Roman"/>
        </w:rPr>
        <w:t xml:space="preserve">, </w:t>
      </w:r>
      <w:r w:rsidR="00BC48DD" w:rsidRPr="00E63CAC">
        <w:rPr>
          <w:rFonts w:cs="Times New Roman"/>
        </w:rPr>
        <w:t>Craig Bebergal</w:t>
      </w:r>
      <w:r w:rsidRPr="00E63CAC">
        <w:rPr>
          <w:rFonts w:cs="Times New Roman"/>
        </w:rPr>
        <w:t xml:space="preserve">, </w:t>
      </w:r>
      <w:r w:rsidR="007E6564" w:rsidRPr="00E63CAC">
        <w:rPr>
          <w:rFonts w:cs="Times New Roman"/>
        </w:rPr>
        <w:t>began his officer report by passing out a copy of the treasury,</w:t>
      </w:r>
      <w:r w:rsidR="00964C8A" w:rsidRPr="00E63CAC">
        <w:rPr>
          <w:rFonts w:cs="Times New Roman"/>
        </w:rPr>
        <w:t xml:space="preserve"> as of 4/1/17</w:t>
      </w:r>
      <w:r w:rsidR="007E6564" w:rsidRPr="00E63CAC">
        <w:rPr>
          <w:rFonts w:cs="Times New Roman"/>
        </w:rPr>
        <w:t>.</w:t>
      </w:r>
    </w:p>
    <w:p w14:paraId="048F8C9C" w14:textId="77777777" w:rsidR="007E6564" w:rsidRPr="00E63CAC" w:rsidRDefault="007E6564" w:rsidP="007E6564">
      <w:pPr>
        <w:rPr>
          <w:rFonts w:cs="Times New Roman"/>
        </w:rPr>
      </w:pPr>
    </w:p>
    <w:p w14:paraId="7AEB193E" w14:textId="28232D11" w:rsidR="00964C8A" w:rsidRPr="00E63CAC" w:rsidRDefault="00964C8A" w:rsidP="00A4192F">
      <w:pPr>
        <w:rPr>
          <w:rFonts w:cs="Times New Roman"/>
        </w:rPr>
      </w:pPr>
      <w:r w:rsidRPr="00E63CAC">
        <w:rPr>
          <w:rFonts w:cs="Times New Roman"/>
        </w:rPr>
        <w:t>Curr</w:t>
      </w:r>
      <w:r w:rsidR="00BC3318" w:rsidRPr="00E63CAC">
        <w:rPr>
          <w:rFonts w:cs="Times New Roman"/>
        </w:rPr>
        <w:t>ent</w:t>
      </w:r>
      <w:r w:rsidRPr="00E63CAC">
        <w:rPr>
          <w:rFonts w:cs="Times New Roman"/>
        </w:rPr>
        <w:t xml:space="preserve"> Bal</w:t>
      </w:r>
      <w:r w:rsidR="007E6564" w:rsidRPr="00E63CAC">
        <w:rPr>
          <w:rFonts w:cs="Times New Roman"/>
        </w:rPr>
        <w:t>ance</w:t>
      </w:r>
      <w:r w:rsidR="00BC3318" w:rsidRPr="00E63CAC">
        <w:rPr>
          <w:rFonts w:cs="Times New Roman"/>
        </w:rPr>
        <w:tab/>
      </w:r>
      <w:r w:rsidR="00BC3318" w:rsidRPr="00E63CAC">
        <w:rPr>
          <w:rFonts w:cs="Times New Roman"/>
        </w:rPr>
        <w:tab/>
      </w:r>
      <w:r w:rsidR="00BC3318" w:rsidRPr="00E63CAC">
        <w:rPr>
          <w:rFonts w:cs="Times New Roman"/>
        </w:rPr>
        <w:tab/>
      </w:r>
      <w:r w:rsidR="00BC3318" w:rsidRPr="00E63CAC">
        <w:rPr>
          <w:rFonts w:cs="Times New Roman"/>
        </w:rPr>
        <w:tab/>
      </w:r>
      <w:r w:rsidR="00BC3318" w:rsidRPr="00E63CAC">
        <w:rPr>
          <w:rFonts w:cs="Times New Roman"/>
        </w:rPr>
        <w:tab/>
        <w:t>Expected Expenses:</w:t>
      </w:r>
    </w:p>
    <w:p w14:paraId="3150DC26" w14:textId="492C2818" w:rsidR="00964C8A" w:rsidRPr="00E63CAC" w:rsidRDefault="00964C8A" w:rsidP="00A4192F">
      <w:pPr>
        <w:rPr>
          <w:rFonts w:cs="Times New Roman"/>
        </w:rPr>
      </w:pPr>
      <w:r w:rsidRPr="00E63CAC">
        <w:rPr>
          <w:rFonts w:cs="Times New Roman"/>
        </w:rPr>
        <w:t>Gen</w:t>
      </w:r>
      <w:r w:rsidR="00BC3318" w:rsidRPr="00E63CAC">
        <w:rPr>
          <w:rFonts w:cs="Times New Roman"/>
        </w:rPr>
        <w:t>eral</w:t>
      </w:r>
      <w:r w:rsidRPr="00E63CAC">
        <w:rPr>
          <w:rFonts w:cs="Times New Roman"/>
        </w:rPr>
        <w:t xml:space="preserve"> Bal</w:t>
      </w:r>
      <w:r w:rsidR="00BC3318" w:rsidRPr="00E63CAC">
        <w:rPr>
          <w:rFonts w:cs="Times New Roman"/>
        </w:rPr>
        <w:t>ance</w:t>
      </w:r>
      <w:r w:rsidRPr="00E63CAC">
        <w:rPr>
          <w:rFonts w:cs="Times New Roman"/>
        </w:rPr>
        <w:t xml:space="preserve"> </w:t>
      </w:r>
      <w:proofErr w:type="gramStart"/>
      <w:r w:rsidRPr="00E63CAC">
        <w:rPr>
          <w:rFonts w:cs="Times New Roman"/>
        </w:rPr>
        <w:t>Fund :</w:t>
      </w:r>
      <w:proofErr w:type="gramEnd"/>
      <w:r w:rsidRPr="00E63CAC">
        <w:rPr>
          <w:rFonts w:cs="Times New Roman"/>
        </w:rPr>
        <w:t xml:space="preserve"> 6420</w:t>
      </w:r>
      <w:r w:rsidR="00B911FC">
        <w:rPr>
          <w:rFonts w:cs="Times New Roman"/>
        </w:rPr>
        <w:tab/>
      </w:r>
      <w:r w:rsidR="00B911FC">
        <w:rPr>
          <w:rFonts w:cs="Times New Roman"/>
        </w:rPr>
        <w:tab/>
      </w:r>
      <w:r w:rsidR="00B911FC">
        <w:rPr>
          <w:rFonts w:cs="Times New Roman"/>
        </w:rPr>
        <w:tab/>
      </w:r>
      <w:r w:rsidR="00BC3318" w:rsidRPr="00E63CAC">
        <w:rPr>
          <w:rFonts w:cs="Times New Roman"/>
        </w:rPr>
        <w:t>Travel Scholarship: -2000</w:t>
      </w:r>
    </w:p>
    <w:p w14:paraId="061A5E19" w14:textId="422DFDA1" w:rsidR="00964C8A" w:rsidRPr="00E63CAC" w:rsidRDefault="00964C8A" w:rsidP="00A4192F">
      <w:pPr>
        <w:rPr>
          <w:rFonts w:cs="Times New Roman"/>
        </w:rPr>
      </w:pPr>
      <w:r w:rsidRPr="00E63CAC">
        <w:rPr>
          <w:rFonts w:cs="Times New Roman"/>
        </w:rPr>
        <w:t>Mama G Fund; 1069</w:t>
      </w:r>
      <w:r w:rsidR="00BC3318" w:rsidRPr="00E63CAC">
        <w:rPr>
          <w:rFonts w:cs="Times New Roman"/>
        </w:rPr>
        <w:tab/>
      </w:r>
      <w:r w:rsidR="00BC3318" w:rsidRPr="00E63CAC">
        <w:rPr>
          <w:rFonts w:cs="Times New Roman"/>
        </w:rPr>
        <w:tab/>
      </w:r>
      <w:r w:rsidR="00BC3318" w:rsidRPr="00E63CAC">
        <w:rPr>
          <w:rFonts w:cs="Times New Roman"/>
        </w:rPr>
        <w:tab/>
      </w:r>
      <w:r w:rsidR="00BC3318" w:rsidRPr="00E63CAC">
        <w:rPr>
          <w:rFonts w:cs="Times New Roman"/>
        </w:rPr>
        <w:tab/>
      </w:r>
      <w:r w:rsidR="00BC3318" w:rsidRPr="00E63CAC">
        <w:rPr>
          <w:rFonts w:cs="Times New Roman"/>
        </w:rPr>
        <w:tab/>
        <w:t>Mama G Winners: -790</w:t>
      </w:r>
    </w:p>
    <w:p w14:paraId="63F2848A" w14:textId="77777777" w:rsidR="00BC3318" w:rsidRPr="00E63CAC" w:rsidRDefault="00964C8A" w:rsidP="00BC3318">
      <w:pPr>
        <w:rPr>
          <w:rFonts w:cs="Times New Roman"/>
        </w:rPr>
      </w:pPr>
      <w:r w:rsidRPr="00E63CAC">
        <w:rPr>
          <w:rFonts w:cs="Times New Roman"/>
        </w:rPr>
        <w:lastRenderedPageBreak/>
        <w:t>FSU Essay Fund: 125</w:t>
      </w:r>
      <w:r w:rsidR="00BC3318" w:rsidRPr="00E63CAC">
        <w:rPr>
          <w:rFonts w:cs="Times New Roman"/>
        </w:rPr>
        <w:tab/>
      </w:r>
      <w:r w:rsidR="00BC3318" w:rsidRPr="00E63CAC">
        <w:rPr>
          <w:rFonts w:cs="Times New Roman"/>
        </w:rPr>
        <w:tab/>
      </w:r>
      <w:r w:rsidR="00BC3318" w:rsidRPr="00E63CAC">
        <w:rPr>
          <w:rFonts w:cs="Times New Roman"/>
        </w:rPr>
        <w:tab/>
      </w:r>
      <w:r w:rsidR="00BC3318" w:rsidRPr="00E63CAC">
        <w:rPr>
          <w:rFonts w:cs="Times New Roman"/>
        </w:rPr>
        <w:tab/>
      </w:r>
      <w:r w:rsidR="00BC3318" w:rsidRPr="00E63CAC">
        <w:rPr>
          <w:rFonts w:cs="Times New Roman"/>
        </w:rPr>
        <w:tab/>
        <w:t>Expected Balance 4824</w:t>
      </w:r>
    </w:p>
    <w:p w14:paraId="444141B5" w14:textId="206F2BDD" w:rsidR="00964C8A" w:rsidRPr="00E63CAC" w:rsidRDefault="00964C8A" w:rsidP="00A4192F">
      <w:pPr>
        <w:rPr>
          <w:rFonts w:cs="Times New Roman"/>
        </w:rPr>
      </w:pPr>
    </w:p>
    <w:p w14:paraId="2CF47E94" w14:textId="48A6922A" w:rsidR="00964C8A" w:rsidRPr="00E63CAC" w:rsidRDefault="00964C8A" w:rsidP="00A4192F">
      <w:pPr>
        <w:rPr>
          <w:rFonts w:cs="Times New Roman"/>
        </w:rPr>
      </w:pPr>
      <w:r w:rsidRPr="00E63CAC">
        <w:rPr>
          <w:rFonts w:cs="Times New Roman"/>
        </w:rPr>
        <w:t>Total: 7614</w:t>
      </w:r>
    </w:p>
    <w:p w14:paraId="53FA661F" w14:textId="7589401D" w:rsidR="00964C8A" w:rsidRPr="00E63CAC" w:rsidRDefault="00964C8A" w:rsidP="00A4192F">
      <w:pPr>
        <w:rPr>
          <w:rFonts w:cs="Times New Roman"/>
        </w:rPr>
      </w:pPr>
      <w:r w:rsidRPr="00E63CAC">
        <w:rPr>
          <w:rFonts w:cs="Times New Roman"/>
        </w:rPr>
        <w:t>Paid Members: 94</w:t>
      </w:r>
      <w:r w:rsidR="00BC3318" w:rsidRPr="00E63CAC">
        <w:rPr>
          <w:rFonts w:cs="Times New Roman"/>
        </w:rPr>
        <w:tab/>
      </w:r>
      <w:r w:rsidR="00BC3318" w:rsidRPr="00E63CAC">
        <w:rPr>
          <w:rFonts w:cs="Times New Roman"/>
        </w:rPr>
        <w:tab/>
      </w:r>
      <w:r w:rsidR="00BC3318" w:rsidRPr="00E63CAC">
        <w:rPr>
          <w:rFonts w:cs="Times New Roman"/>
        </w:rPr>
        <w:tab/>
      </w:r>
      <w:r w:rsidR="00BC3318" w:rsidRPr="00E63CAC">
        <w:rPr>
          <w:rFonts w:cs="Times New Roman"/>
        </w:rPr>
        <w:tab/>
      </w:r>
      <w:r w:rsidR="00BC3318" w:rsidRPr="00E63CAC">
        <w:rPr>
          <w:rFonts w:cs="Times New Roman"/>
        </w:rPr>
        <w:tab/>
      </w:r>
      <w:r w:rsidRPr="00E63CAC">
        <w:rPr>
          <w:rFonts w:cs="Times New Roman"/>
        </w:rPr>
        <w:t>Retired: 3</w:t>
      </w:r>
    </w:p>
    <w:p w14:paraId="75527ED4" w14:textId="6E3B97BD" w:rsidR="00BC48DD" w:rsidRPr="00E63CAC" w:rsidRDefault="007E6564" w:rsidP="00A4192F">
      <w:pPr>
        <w:rPr>
          <w:rFonts w:cs="Times New Roman"/>
        </w:rPr>
      </w:pPr>
      <w:r w:rsidRPr="00E63CAC">
        <w:rPr>
          <w:rFonts w:cs="Times New Roman"/>
        </w:rPr>
        <w:t xml:space="preserve">He announced that James </w:t>
      </w:r>
      <w:r w:rsidR="009C1FF2">
        <w:rPr>
          <w:rFonts w:cs="Times New Roman"/>
        </w:rPr>
        <w:t>Bucha</w:t>
      </w:r>
      <w:r w:rsidR="009C1FF2" w:rsidRPr="009C1FF2">
        <w:rPr>
          <w:rFonts w:cs="Times New Roman"/>
        </w:rPr>
        <w:t>na</w:t>
      </w:r>
      <w:r w:rsidRPr="009C1FF2">
        <w:rPr>
          <w:rFonts w:cs="Times New Roman"/>
        </w:rPr>
        <w:t>n</w:t>
      </w:r>
      <w:r w:rsidRPr="00E63CAC">
        <w:rPr>
          <w:rFonts w:cs="Times New Roman"/>
        </w:rPr>
        <w:t xml:space="preserve"> has been given his money for the travel scholarship, with which he will be travelling </w:t>
      </w:r>
      <w:r w:rsidR="00732BB4">
        <w:rPr>
          <w:rFonts w:cs="Times New Roman"/>
        </w:rPr>
        <w:t xml:space="preserve">to </w:t>
      </w:r>
      <w:r w:rsidRPr="00E63CAC">
        <w:rPr>
          <w:rFonts w:cs="Times New Roman"/>
        </w:rPr>
        <w:t xml:space="preserve">Hadrian’s Wall. Craig also announced that there will be two Mama G recipients this year. </w:t>
      </w:r>
      <w:r w:rsidR="000A3C3D" w:rsidRPr="00E63CAC">
        <w:rPr>
          <w:rFonts w:cs="Times New Roman"/>
        </w:rPr>
        <w:t>Last</w:t>
      </w:r>
      <w:r w:rsidRPr="00E63CAC">
        <w:rPr>
          <w:rFonts w:cs="Times New Roman"/>
        </w:rPr>
        <w:t>ly, as this is his last</w:t>
      </w:r>
      <w:r w:rsidR="000A3C3D" w:rsidRPr="00E63CAC">
        <w:rPr>
          <w:rFonts w:cs="Times New Roman"/>
        </w:rPr>
        <w:t xml:space="preserve"> year </w:t>
      </w:r>
      <w:r w:rsidRPr="00E63CAC">
        <w:rPr>
          <w:rFonts w:cs="Times New Roman"/>
        </w:rPr>
        <w:t>as CAF Treasurer,</w:t>
      </w:r>
      <w:r w:rsidR="000A3C3D" w:rsidRPr="00E63CAC">
        <w:rPr>
          <w:rFonts w:cs="Times New Roman"/>
        </w:rPr>
        <w:t xml:space="preserve"> make sure next year</w:t>
      </w:r>
      <w:r w:rsidR="00732BB4">
        <w:rPr>
          <w:rFonts w:cs="Times New Roman"/>
        </w:rPr>
        <w:t>’</w:t>
      </w:r>
      <w:r w:rsidR="000A3C3D" w:rsidRPr="00E63CAC">
        <w:rPr>
          <w:rFonts w:cs="Times New Roman"/>
        </w:rPr>
        <w:t xml:space="preserve">s checks </w:t>
      </w:r>
      <w:r w:rsidR="00732BB4">
        <w:rPr>
          <w:rFonts w:cs="Times New Roman"/>
        </w:rPr>
        <w:t xml:space="preserve">are sent </w:t>
      </w:r>
      <w:r w:rsidR="000A3C3D" w:rsidRPr="00E63CAC">
        <w:rPr>
          <w:rFonts w:cs="Times New Roman"/>
        </w:rPr>
        <w:t xml:space="preserve">to new </w:t>
      </w:r>
      <w:r w:rsidRPr="00E63CAC">
        <w:rPr>
          <w:rFonts w:cs="Times New Roman"/>
        </w:rPr>
        <w:t xml:space="preserve">Treasurer’s </w:t>
      </w:r>
      <w:r w:rsidR="000A3C3D" w:rsidRPr="00E63CAC">
        <w:rPr>
          <w:rFonts w:cs="Times New Roman"/>
        </w:rPr>
        <w:t>address</w:t>
      </w:r>
      <w:r w:rsidRPr="00E63CAC">
        <w:rPr>
          <w:rFonts w:cs="Times New Roman"/>
        </w:rPr>
        <w:t>.</w:t>
      </w:r>
    </w:p>
    <w:p w14:paraId="2269A4E4" w14:textId="77777777" w:rsidR="0041073F" w:rsidRPr="00E63CAC" w:rsidRDefault="0041073F" w:rsidP="0041073F">
      <w:pPr>
        <w:rPr>
          <w:rFonts w:cs="Times New Roman"/>
        </w:rPr>
      </w:pPr>
    </w:p>
    <w:p w14:paraId="6BA6CFCA" w14:textId="26970EA5" w:rsidR="0041073F" w:rsidRPr="00E63CAC" w:rsidRDefault="0078411B" w:rsidP="0041073F">
      <w:pPr>
        <w:rPr>
          <w:rFonts w:cs="Times New Roman"/>
        </w:rPr>
      </w:pPr>
      <w:r w:rsidRPr="00E63CAC">
        <w:rPr>
          <w:rFonts w:cs="Times New Roman"/>
        </w:rPr>
        <w:t>Adam Mize, our State Chair, then gave his report.  He is h</w:t>
      </w:r>
      <w:r w:rsidR="000A3C3D" w:rsidRPr="00E63CAC">
        <w:rPr>
          <w:rFonts w:cs="Times New Roman"/>
        </w:rPr>
        <w:t>oping for a large delegation</w:t>
      </w:r>
      <w:r w:rsidRPr="00E63CAC">
        <w:rPr>
          <w:rFonts w:cs="Times New Roman"/>
        </w:rPr>
        <w:t xml:space="preserve"> to attend Nationals this year, July 24</w:t>
      </w:r>
      <w:r w:rsidRPr="00E63CAC">
        <w:rPr>
          <w:rFonts w:cs="Times New Roman"/>
          <w:vertAlign w:val="superscript"/>
        </w:rPr>
        <w:t>th</w:t>
      </w:r>
      <w:r w:rsidRPr="00E63CAC">
        <w:rPr>
          <w:rFonts w:cs="Times New Roman"/>
        </w:rPr>
        <w:t xml:space="preserve"> -29</w:t>
      </w:r>
      <w:proofErr w:type="gramStart"/>
      <w:r w:rsidRPr="00E63CAC">
        <w:rPr>
          <w:rFonts w:cs="Times New Roman"/>
          <w:vertAlign w:val="superscript"/>
        </w:rPr>
        <w:t>th</w:t>
      </w:r>
      <w:r w:rsidRPr="00E63CAC">
        <w:rPr>
          <w:rFonts w:cs="Times New Roman"/>
        </w:rPr>
        <w:t xml:space="preserve"> ,</w:t>
      </w:r>
      <w:proofErr w:type="gramEnd"/>
      <w:r w:rsidR="000A3C3D" w:rsidRPr="00E63CAC">
        <w:rPr>
          <w:rFonts w:cs="Times New Roman"/>
        </w:rPr>
        <w:t xml:space="preserve"> </w:t>
      </w:r>
      <w:r w:rsidRPr="00E63CAC">
        <w:rPr>
          <w:rFonts w:cs="Times New Roman"/>
        </w:rPr>
        <w:t>as it</w:t>
      </w:r>
      <w:r w:rsidR="000A3C3D" w:rsidRPr="00E63CAC">
        <w:rPr>
          <w:rFonts w:cs="Times New Roman"/>
        </w:rPr>
        <w:t xml:space="preserve"> is</w:t>
      </w:r>
      <w:r w:rsidRPr="00E63CAC">
        <w:rPr>
          <w:rFonts w:cs="Times New Roman"/>
        </w:rPr>
        <w:t xml:space="preserve"> at Troy University</w:t>
      </w:r>
      <w:r w:rsidR="000A3C3D" w:rsidRPr="00E63CAC">
        <w:rPr>
          <w:rFonts w:cs="Times New Roman"/>
        </w:rPr>
        <w:t xml:space="preserve"> in Alabama</w:t>
      </w:r>
      <w:r w:rsidRPr="00E63CAC">
        <w:rPr>
          <w:rFonts w:cs="Times New Roman"/>
        </w:rPr>
        <w:t xml:space="preserve">, and is a relatively cheaper Nationals than in past years.  </w:t>
      </w:r>
      <w:r w:rsidR="0041073F" w:rsidRPr="00E63CAC">
        <w:rPr>
          <w:rFonts w:cs="Times New Roman"/>
        </w:rPr>
        <w:t>Alabama has</w:t>
      </w:r>
      <w:r w:rsidR="00732BB4">
        <w:rPr>
          <w:rFonts w:cs="Times New Roman"/>
        </w:rPr>
        <w:t xml:space="preserve"> asked us to chip in with p</w:t>
      </w:r>
      <w:r w:rsidR="0041073F" w:rsidRPr="00E63CAC">
        <w:rPr>
          <w:rFonts w:cs="Times New Roman"/>
        </w:rPr>
        <w:t>ages and a Trivia Night.</w:t>
      </w:r>
    </w:p>
    <w:p w14:paraId="49E772FA" w14:textId="77777777" w:rsidR="0041073F" w:rsidRPr="00E63CAC" w:rsidRDefault="0041073F" w:rsidP="00A4192F">
      <w:pPr>
        <w:rPr>
          <w:rFonts w:cs="Times New Roman"/>
        </w:rPr>
      </w:pPr>
    </w:p>
    <w:p w14:paraId="32725213" w14:textId="12411530" w:rsidR="00C859E1" w:rsidRPr="00E63CAC" w:rsidRDefault="0078411B" w:rsidP="00A4192F">
      <w:pPr>
        <w:rPr>
          <w:rFonts w:cs="Times New Roman"/>
        </w:rPr>
      </w:pPr>
      <w:r w:rsidRPr="00E63CAC">
        <w:rPr>
          <w:rFonts w:cs="Times New Roman"/>
        </w:rPr>
        <w:t>He is planning to have</w:t>
      </w:r>
      <w:r w:rsidR="000A3C3D" w:rsidRPr="00E63CAC">
        <w:rPr>
          <w:rFonts w:cs="Times New Roman"/>
        </w:rPr>
        <w:t xml:space="preserve"> a Fl</w:t>
      </w:r>
      <w:r w:rsidRPr="00E63CAC">
        <w:rPr>
          <w:rFonts w:cs="Times New Roman"/>
        </w:rPr>
        <w:t>orida</w:t>
      </w:r>
      <w:r w:rsidR="000A3C3D" w:rsidRPr="00E63CAC">
        <w:rPr>
          <w:rFonts w:cs="Times New Roman"/>
        </w:rPr>
        <w:t xml:space="preserve"> Bus Trip</w:t>
      </w:r>
      <w:r w:rsidRPr="00E63CAC">
        <w:rPr>
          <w:rFonts w:cs="Times New Roman"/>
        </w:rPr>
        <w:t xml:space="preserve"> to get there, and will be asking for tentative numbers before the end of April; </w:t>
      </w:r>
      <w:r w:rsidR="00732BB4">
        <w:rPr>
          <w:rFonts w:cs="Times New Roman"/>
        </w:rPr>
        <w:t xml:space="preserve">the </w:t>
      </w:r>
      <w:r w:rsidR="000A3C3D" w:rsidRPr="00E63CAC">
        <w:rPr>
          <w:rFonts w:cs="Times New Roman"/>
        </w:rPr>
        <w:t xml:space="preserve">high end </w:t>
      </w:r>
      <w:r w:rsidRPr="00E63CAC">
        <w:rPr>
          <w:rFonts w:cs="Times New Roman"/>
        </w:rPr>
        <w:t xml:space="preserve">for transportation </w:t>
      </w:r>
      <w:r w:rsidR="000A3C3D" w:rsidRPr="00E63CAC">
        <w:rPr>
          <w:rFonts w:cs="Times New Roman"/>
        </w:rPr>
        <w:t>will be $150 for the bus trip</w:t>
      </w:r>
      <w:r w:rsidR="00C859E1" w:rsidRPr="00E63CAC">
        <w:rPr>
          <w:rFonts w:cs="Times New Roman"/>
        </w:rPr>
        <w:t xml:space="preserve">. </w:t>
      </w:r>
      <w:r w:rsidR="0041073F" w:rsidRPr="00E63CAC">
        <w:rPr>
          <w:rFonts w:cs="Times New Roman"/>
        </w:rPr>
        <w:t>A</w:t>
      </w:r>
      <w:r w:rsidR="00C859E1" w:rsidRPr="00E63CAC">
        <w:rPr>
          <w:rFonts w:cs="Times New Roman"/>
        </w:rPr>
        <w:t>bout 1</w:t>
      </w:r>
      <w:r w:rsidR="0041073F" w:rsidRPr="00E63CAC">
        <w:rPr>
          <w:rFonts w:cs="Times New Roman"/>
        </w:rPr>
        <w:t>8</w:t>
      </w:r>
      <w:r w:rsidR="00C859E1" w:rsidRPr="00E63CAC">
        <w:rPr>
          <w:rFonts w:cs="Times New Roman"/>
        </w:rPr>
        <w:t>00 packets will be available</w:t>
      </w:r>
      <w:r w:rsidR="0041073F" w:rsidRPr="00E63CAC">
        <w:rPr>
          <w:rFonts w:cs="Times New Roman"/>
        </w:rPr>
        <w:t xml:space="preserve"> this year. </w:t>
      </w:r>
      <w:r w:rsidR="00C859E1" w:rsidRPr="00E63CAC">
        <w:rPr>
          <w:rFonts w:cs="Times New Roman"/>
        </w:rPr>
        <w:t>There are teacher scholarships available</w:t>
      </w:r>
      <w:r w:rsidR="0041073F" w:rsidRPr="00E63CAC">
        <w:rPr>
          <w:rFonts w:cs="Times New Roman"/>
        </w:rPr>
        <w:t xml:space="preserve"> to attend Nationals</w:t>
      </w:r>
      <w:r w:rsidR="00C859E1" w:rsidRPr="00E63CAC">
        <w:rPr>
          <w:rFonts w:cs="Times New Roman"/>
        </w:rPr>
        <w:t>. Please consider applying</w:t>
      </w:r>
      <w:r w:rsidR="0041073F" w:rsidRPr="00E63CAC">
        <w:rPr>
          <w:rFonts w:cs="Times New Roman"/>
        </w:rPr>
        <w:t xml:space="preserve"> for the</w:t>
      </w:r>
      <w:r w:rsidR="00C859E1" w:rsidRPr="00E63CAC">
        <w:rPr>
          <w:rFonts w:cs="Times New Roman"/>
        </w:rPr>
        <w:t xml:space="preserve"> Miller Fellowship, if you have</w:t>
      </w:r>
      <w:r w:rsidR="0041073F" w:rsidRPr="00E63CAC">
        <w:rPr>
          <w:rFonts w:cs="Times New Roman"/>
        </w:rPr>
        <w:t xml:space="preserve"> never attended Nationals, or have not </w:t>
      </w:r>
      <w:r w:rsidR="00732BB4">
        <w:rPr>
          <w:rFonts w:cs="Times New Roman"/>
        </w:rPr>
        <w:t>attended</w:t>
      </w:r>
      <w:r w:rsidR="0041073F" w:rsidRPr="00E63CAC">
        <w:rPr>
          <w:rFonts w:cs="Times New Roman"/>
        </w:rPr>
        <w:t xml:space="preserve"> in </w:t>
      </w:r>
      <w:r w:rsidR="00732BB4">
        <w:rPr>
          <w:rFonts w:cs="Times New Roman"/>
        </w:rPr>
        <w:t>the</w:t>
      </w:r>
      <w:r w:rsidR="0041073F" w:rsidRPr="00E63CAC">
        <w:rPr>
          <w:rFonts w:cs="Times New Roman"/>
        </w:rPr>
        <w:t xml:space="preserve"> last 5 years.</w:t>
      </w:r>
    </w:p>
    <w:p w14:paraId="618F467B" w14:textId="4F32CAD8" w:rsidR="00C859E1" w:rsidRPr="00E63CAC" w:rsidRDefault="00C859E1" w:rsidP="00A4192F">
      <w:pPr>
        <w:rPr>
          <w:rFonts w:cs="Times New Roman"/>
        </w:rPr>
      </w:pPr>
    </w:p>
    <w:p w14:paraId="41FD567C" w14:textId="70554544" w:rsidR="002D4E8C" w:rsidRPr="00E63CAC" w:rsidRDefault="002D4E8C" w:rsidP="00A4192F">
      <w:pPr>
        <w:rPr>
          <w:rFonts w:cs="Times New Roman"/>
        </w:rPr>
      </w:pPr>
      <w:r w:rsidRPr="00E63CAC">
        <w:rPr>
          <w:rFonts w:cs="Times New Roman"/>
        </w:rPr>
        <w:t xml:space="preserve">Phil asked for reports from the </w:t>
      </w:r>
      <w:r w:rsidR="00BC48DD" w:rsidRPr="00E63CAC">
        <w:rPr>
          <w:rFonts w:cs="Times New Roman"/>
        </w:rPr>
        <w:t>Standing Committees</w:t>
      </w:r>
      <w:r w:rsidRPr="00E63CAC">
        <w:rPr>
          <w:rFonts w:cs="Times New Roman"/>
        </w:rPr>
        <w:t xml:space="preserve">, beginning with the </w:t>
      </w:r>
      <w:r w:rsidR="00BC48DD" w:rsidRPr="00E63CAC">
        <w:rPr>
          <w:rFonts w:cs="Times New Roman"/>
        </w:rPr>
        <w:t>Scholarship Committee</w:t>
      </w:r>
      <w:r w:rsidRPr="00E63CAC">
        <w:rPr>
          <w:rFonts w:cs="Times New Roman"/>
        </w:rPr>
        <w:t xml:space="preserve">.  </w:t>
      </w:r>
      <w:r w:rsidR="00BC48DD" w:rsidRPr="00E63CAC">
        <w:rPr>
          <w:rFonts w:cs="Times New Roman"/>
        </w:rPr>
        <w:t xml:space="preserve">Craig Bebergal </w:t>
      </w:r>
      <w:r w:rsidRPr="00E63CAC">
        <w:rPr>
          <w:rFonts w:cs="Times New Roman"/>
        </w:rPr>
        <w:t>began by thanking everyone who helped in choosing the recipients of the awards this year – Geoff Revard, Daniel Rob</w:t>
      </w:r>
      <w:r w:rsidR="00285277" w:rsidRPr="00E63CAC">
        <w:rPr>
          <w:rFonts w:cs="Times New Roman"/>
        </w:rPr>
        <w:t>ie</w:t>
      </w:r>
      <w:r w:rsidRPr="00E63CAC">
        <w:rPr>
          <w:rFonts w:cs="Times New Roman"/>
        </w:rPr>
        <w:t xml:space="preserve">, Dr. Sickinger, and Nancy </w:t>
      </w:r>
      <w:r w:rsidR="00BC3318" w:rsidRPr="00E63CAC">
        <w:rPr>
          <w:rFonts w:cs="Times New Roman"/>
        </w:rPr>
        <w:t>Allen.</w:t>
      </w:r>
      <w:r w:rsidRPr="00E63CAC">
        <w:rPr>
          <w:rFonts w:cs="Times New Roman"/>
        </w:rPr>
        <w:t xml:space="preserve">  </w:t>
      </w:r>
    </w:p>
    <w:p w14:paraId="4D2B7275" w14:textId="77777777" w:rsidR="00BC3318" w:rsidRPr="00E63CAC" w:rsidRDefault="00BC3318" w:rsidP="00A4192F">
      <w:pPr>
        <w:rPr>
          <w:rFonts w:cs="Times New Roman"/>
        </w:rPr>
      </w:pPr>
    </w:p>
    <w:p w14:paraId="7A0F3545" w14:textId="76580BB8" w:rsidR="00BC48DD" w:rsidRPr="00E63CAC" w:rsidRDefault="002D4E8C" w:rsidP="00A4192F">
      <w:pPr>
        <w:rPr>
          <w:rFonts w:cs="Times New Roman"/>
        </w:rPr>
      </w:pPr>
      <w:r w:rsidRPr="00E63CAC">
        <w:rPr>
          <w:rFonts w:cs="Times New Roman"/>
        </w:rPr>
        <w:t>He also thanked everyone who wr</w:t>
      </w:r>
      <w:r w:rsidR="00732BB4">
        <w:rPr>
          <w:rFonts w:cs="Times New Roman"/>
        </w:rPr>
        <w:t>o</w:t>
      </w:r>
      <w:r w:rsidRPr="00E63CAC">
        <w:rPr>
          <w:rFonts w:cs="Times New Roman"/>
        </w:rPr>
        <w:t xml:space="preserve">te tests this year for Regionals and State. Craig will send an email to each person writing a test for next year’s competitions, and </w:t>
      </w:r>
      <w:r w:rsidR="0028164C">
        <w:rPr>
          <w:rFonts w:cs="Times New Roman"/>
        </w:rPr>
        <w:t>would like the written tests</w:t>
      </w:r>
      <w:r w:rsidRPr="00E63CAC">
        <w:rPr>
          <w:rFonts w:cs="Times New Roman"/>
        </w:rPr>
        <w:t xml:space="preserve"> by Thanksgiving.  Also, if you feel you do not have the time to write your given test, please let the committee know at the end of November, when all of the tests for next year’s competitions are due, so that one person is not stuck writing </w:t>
      </w:r>
      <w:r w:rsidR="0028164C">
        <w:rPr>
          <w:rFonts w:cs="Times New Roman"/>
        </w:rPr>
        <w:t>nine</w:t>
      </w:r>
      <w:r w:rsidRPr="00E63CAC">
        <w:rPr>
          <w:rFonts w:cs="Times New Roman"/>
        </w:rPr>
        <w:t xml:space="preserve"> tests at one time</w:t>
      </w:r>
    </w:p>
    <w:p w14:paraId="35118CB1" w14:textId="77777777" w:rsidR="002D4E8C" w:rsidRPr="00E63CAC" w:rsidRDefault="002D4E8C" w:rsidP="00A4192F">
      <w:pPr>
        <w:rPr>
          <w:rFonts w:cs="Times New Roman"/>
        </w:rPr>
      </w:pPr>
    </w:p>
    <w:p w14:paraId="05A43433" w14:textId="61C7C7CF" w:rsidR="00BC48DD" w:rsidRPr="00E63CAC" w:rsidRDefault="002D4E8C" w:rsidP="00A4192F">
      <w:pPr>
        <w:rPr>
          <w:rFonts w:cs="Times New Roman"/>
        </w:rPr>
      </w:pPr>
      <w:r w:rsidRPr="00E63CAC">
        <w:rPr>
          <w:rFonts w:cs="Times New Roman"/>
        </w:rPr>
        <w:t xml:space="preserve">Amy Hornick, </w:t>
      </w:r>
      <w:r w:rsidR="00A11BE8" w:rsidRPr="00E63CAC">
        <w:rPr>
          <w:rFonts w:cs="Times New Roman"/>
        </w:rPr>
        <w:t>Nominating Committee</w:t>
      </w:r>
      <w:r w:rsidRPr="00E63CAC">
        <w:rPr>
          <w:rFonts w:cs="Times New Roman"/>
        </w:rPr>
        <w:t xml:space="preserve"> Chair, </w:t>
      </w:r>
      <w:r w:rsidR="009C50D3" w:rsidRPr="00E63CAC">
        <w:rPr>
          <w:rFonts w:cs="Times New Roman"/>
        </w:rPr>
        <w:t>began by discussing the many open positions this year, and restated the new policy regarding years in each position</w:t>
      </w:r>
      <w:r w:rsidRPr="00E63CAC">
        <w:rPr>
          <w:rFonts w:cs="Times New Roman"/>
        </w:rPr>
        <w:t xml:space="preserve">.  </w:t>
      </w:r>
      <w:r w:rsidR="009C50D3" w:rsidRPr="00E63CAC">
        <w:rPr>
          <w:rFonts w:cs="Times New Roman"/>
        </w:rPr>
        <w:t>Then the elections were underway.</w:t>
      </w:r>
    </w:p>
    <w:p w14:paraId="76853D47" w14:textId="77777777" w:rsidR="009C50D3" w:rsidRPr="00E63CAC" w:rsidRDefault="00964C8A" w:rsidP="009C50D3">
      <w:pPr>
        <w:rPr>
          <w:rFonts w:cs="Times New Roman"/>
        </w:rPr>
      </w:pPr>
      <w:r w:rsidRPr="00E63CAC">
        <w:rPr>
          <w:rFonts w:cs="Times New Roman"/>
        </w:rPr>
        <w:t xml:space="preserve"> </w:t>
      </w:r>
    </w:p>
    <w:p w14:paraId="5BFBECF5" w14:textId="6D852677" w:rsidR="00964C8A" w:rsidRPr="00E63CAC" w:rsidRDefault="00964C8A" w:rsidP="009C50D3">
      <w:pPr>
        <w:rPr>
          <w:rFonts w:cs="Times New Roman"/>
        </w:rPr>
      </w:pPr>
      <w:r w:rsidRPr="00E63CAC">
        <w:rPr>
          <w:rFonts w:cs="Times New Roman"/>
        </w:rPr>
        <w:t xml:space="preserve">Election </w:t>
      </w:r>
      <w:r w:rsidR="00666F37" w:rsidRPr="00E63CAC">
        <w:rPr>
          <w:rFonts w:cs="Times New Roman"/>
        </w:rPr>
        <w:t>of CAF</w:t>
      </w:r>
      <w:r w:rsidRPr="00E63CAC">
        <w:rPr>
          <w:rFonts w:cs="Times New Roman"/>
        </w:rPr>
        <w:t xml:space="preserve"> V</w:t>
      </w:r>
      <w:r w:rsidR="009C50D3" w:rsidRPr="00E63CAC">
        <w:rPr>
          <w:rFonts w:cs="Times New Roman"/>
        </w:rPr>
        <w:t xml:space="preserve">ice </w:t>
      </w:r>
      <w:r w:rsidRPr="00E63CAC">
        <w:rPr>
          <w:rFonts w:cs="Times New Roman"/>
        </w:rPr>
        <w:t>P</w:t>
      </w:r>
      <w:r w:rsidR="009C50D3" w:rsidRPr="00E63CAC">
        <w:rPr>
          <w:rFonts w:cs="Times New Roman"/>
        </w:rPr>
        <w:t>resident</w:t>
      </w:r>
    </w:p>
    <w:p w14:paraId="56A90821" w14:textId="28F86E79" w:rsidR="00C859E1" w:rsidRPr="00E63CAC" w:rsidRDefault="009C50D3" w:rsidP="00A4192F">
      <w:pPr>
        <w:rPr>
          <w:rFonts w:cs="Times New Roman"/>
        </w:rPr>
      </w:pPr>
      <w:r w:rsidRPr="00E63CAC">
        <w:rPr>
          <w:rFonts w:cs="Times New Roman"/>
        </w:rPr>
        <w:t xml:space="preserve">Amy Hornick said only one person was running for the position.  </w:t>
      </w:r>
      <w:r w:rsidR="00C859E1" w:rsidRPr="00E63CAC">
        <w:rPr>
          <w:rFonts w:cs="Times New Roman"/>
        </w:rPr>
        <w:t xml:space="preserve">Rachel </w:t>
      </w:r>
      <w:r w:rsidRPr="00E63CAC">
        <w:rPr>
          <w:rFonts w:cs="Times New Roman"/>
        </w:rPr>
        <w:t>Robison</w:t>
      </w:r>
      <w:r w:rsidR="00C859E1" w:rsidRPr="00E63CAC">
        <w:rPr>
          <w:rFonts w:cs="Times New Roman"/>
        </w:rPr>
        <w:t xml:space="preserve"> </w:t>
      </w:r>
      <w:r w:rsidRPr="00E63CAC">
        <w:rPr>
          <w:rFonts w:cs="Times New Roman"/>
        </w:rPr>
        <w:t xml:space="preserve">took over </w:t>
      </w:r>
      <w:r w:rsidR="00C859E1" w:rsidRPr="00E63CAC">
        <w:rPr>
          <w:rFonts w:cs="Times New Roman"/>
        </w:rPr>
        <w:t>Travis</w:t>
      </w:r>
      <w:r w:rsidRPr="00E63CAC">
        <w:rPr>
          <w:rFonts w:cs="Times New Roman"/>
        </w:rPr>
        <w:t>’ term after he</w:t>
      </w:r>
      <w:r w:rsidR="00C859E1" w:rsidRPr="00E63CAC">
        <w:rPr>
          <w:rFonts w:cs="Times New Roman"/>
        </w:rPr>
        <w:t xml:space="preserve"> had to leave his position</w:t>
      </w:r>
      <w:r w:rsidRPr="00E63CAC">
        <w:rPr>
          <w:rFonts w:cs="Times New Roman"/>
        </w:rPr>
        <w:t xml:space="preserve">, and </w:t>
      </w:r>
      <w:r w:rsidR="0028164C">
        <w:rPr>
          <w:rFonts w:cs="Times New Roman"/>
        </w:rPr>
        <w:t xml:space="preserve">she </w:t>
      </w:r>
      <w:r w:rsidRPr="00E63CAC">
        <w:rPr>
          <w:rFonts w:cs="Times New Roman"/>
        </w:rPr>
        <w:t>would like to</w:t>
      </w:r>
      <w:r w:rsidR="0028164C">
        <w:rPr>
          <w:rFonts w:cs="Times New Roman"/>
        </w:rPr>
        <w:t xml:space="preserve"> run for the position</w:t>
      </w:r>
      <w:r w:rsidRPr="00E63CAC">
        <w:rPr>
          <w:rFonts w:cs="Times New Roman"/>
        </w:rPr>
        <w:t xml:space="preserve">.  Leslie Perkins </w:t>
      </w:r>
      <w:r w:rsidR="00C859E1" w:rsidRPr="00E63CAC">
        <w:rPr>
          <w:rFonts w:cs="Times New Roman"/>
        </w:rPr>
        <w:t xml:space="preserve">moved to accept </w:t>
      </w:r>
      <w:r w:rsidRPr="00E63CAC">
        <w:rPr>
          <w:rFonts w:cs="Times New Roman"/>
        </w:rPr>
        <w:t>her as Vice President</w:t>
      </w:r>
      <w:r w:rsidR="0028164C">
        <w:rPr>
          <w:rFonts w:cs="Times New Roman"/>
        </w:rPr>
        <w:t xml:space="preserve"> by a vote of </w:t>
      </w:r>
      <w:r w:rsidR="00CA483E">
        <w:rPr>
          <w:rFonts w:cs="Times New Roman"/>
        </w:rPr>
        <w:t>accla</w:t>
      </w:r>
      <w:r w:rsidR="00C859E1" w:rsidRPr="00E63CAC">
        <w:rPr>
          <w:rFonts w:cs="Times New Roman"/>
        </w:rPr>
        <w:t>mation</w:t>
      </w:r>
      <w:r w:rsidRPr="00E63CAC">
        <w:rPr>
          <w:rFonts w:cs="Times New Roman"/>
        </w:rPr>
        <w:t xml:space="preserve">. </w:t>
      </w:r>
      <w:r w:rsidR="00C859E1" w:rsidRPr="00E63CAC">
        <w:rPr>
          <w:rFonts w:cs="Times New Roman"/>
        </w:rPr>
        <w:t xml:space="preserve">Dave </w:t>
      </w:r>
      <w:r w:rsidRPr="00E63CAC">
        <w:rPr>
          <w:rFonts w:cs="Times New Roman"/>
        </w:rPr>
        <w:t>Jackson</w:t>
      </w:r>
      <w:r w:rsidR="00C859E1" w:rsidRPr="00E63CAC">
        <w:rPr>
          <w:rFonts w:cs="Times New Roman"/>
        </w:rPr>
        <w:t xml:space="preserve"> seconded</w:t>
      </w:r>
      <w:r w:rsidRPr="00E63CAC">
        <w:rPr>
          <w:rFonts w:cs="Times New Roman"/>
        </w:rPr>
        <w:t xml:space="preserve"> this, and the vote was passed.</w:t>
      </w:r>
    </w:p>
    <w:p w14:paraId="67F9D5A0" w14:textId="77777777" w:rsidR="009C50D3" w:rsidRPr="00E63CAC" w:rsidRDefault="009C50D3" w:rsidP="00A4192F">
      <w:pPr>
        <w:rPr>
          <w:rFonts w:cs="Times New Roman"/>
        </w:rPr>
      </w:pPr>
    </w:p>
    <w:p w14:paraId="2DA894EA" w14:textId="37BEAA4D" w:rsidR="0028164C" w:rsidRDefault="009C50D3" w:rsidP="00A4192F">
      <w:pPr>
        <w:rPr>
          <w:rFonts w:cs="Times New Roman"/>
        </w:rPr>
      </w:pPr>
      <w:r w:rsidRPr="00E63CAC">
        <w:rPr>
          <w:rFonts w:cs="Times New Roman"/>
        </w:rPr>
        <w:t xml:space="preserve">Election </w:t>
      </w:r>
      <w:r w:rsidR="00666F37" w:rsidRPr="00E63CAC">
        <w:rPr>
          <w:rFonts w:cs="Times New Roman"/>
        </w:rPr>
        <w:t>of CAF</w:t>
      </w:r>
      <w:r w:rsidR="00C859E1" w:rsidRPr="00E63CAC">
        <w:rPr>
          <w:rFonts w:cs="Times New Roman"/>
        </w:rPr>
        <w:t xml:space="preserve"> </w:t>
      </w:r>
      <w:r w:rsidR="00964C8A" w:rsidRPr="00E63CAC">
        <w:rPr>
          <w:rFonts w:cs="Times New Roman"/>
        </w:rPr>
        <w:t>Treasurer</w:t>
      </w:r>
    </w:p>
    <w:p w14:paraId="50752614" w14:textId="06D5CAE7" w:rsidR="00C859E1" w:rsidRPr="00E63CAC" w:rsidRDefault="009C50D3" w:rsidP="00A4192F">
      <w:pPr>
        <w:rPr>
          <w:rFonts w:cs="Times New Roman"/>
        </w:rPr>
      </w:pPr>
      <w:r w:rsidRPr="00E63CAC">
        <w:rPr>
          <w:rFonts w:cs="Times New Roman"/>
        </w:rPr>
        <w:t xml:space="preserve">Amy Hornick said </w:t>
      </w:r>
      <w:r w:rsidR="00C859E1" w:rsidRPr="00E63CAC">
        <w:rPr>
          <w:rFonts w:cs="Times New Roman"/>
        </w:rPr>
        <w:t>there has been one nomination</w:t>
      </w:r>
      <w:r w:rsidRPr="00E63CAC">
        <w:rPr>
          <w:rFonts w:cs="Times New Roman"/>
        </w:rPr>
        <w:t>,</w:t>
      </w:r>
      <w:r w:rsidR="0028164C">
        <w:rPr>
          <w:rFonts w:cs="Times New Roman"/>
        </w:rPr>
        <w:t xml:space="preserve"> Ja</w:t>
      </w:r>
      <w:r w:rsidR="00C859E1" w:rsidRPr="00E63CAC">
        <w:rPr>
          <w:rFonts w:cs="Times New Roman"/>
        </w:rPr>
        <w:t>na Wells</w:t>
      </w:r>
      <w:r w:rsidRPr="00E63CAC">
        <w:rPr>
          <w:rFonts w:cs="Times New Roman"/>
        </w:rPr>
        <w:t xml:space="preserve">. </w:t>
      </w:r>
      <w:r w:rsidR="00285277" w:rsidRPr="00E63CAC">
        <w:rPr>
          <w:rFonts w:cs="Times New Roman"/>
        </w:rPr>
        <w:t xml:space="preserve">Phil asked for a motion to vote, which was moved by Harrison </w:t>
      </w:r>
      <w:r w:rsidR="00666F37" w:rsidRPr="00E63CAC">
        <w:rPr>
          <w:rFonts w:cs="Times New Roman"/>
        </w:rPr>
        <w:t>Sepulveda</w:t>
      </w:r>
      <w:r w:rsidR="00285277" w:rsidRPr="00E63CAC">
        <w:rPr>
          <w:rFonts w:cs="Times New Roman"/>
        </w:rPr>
        <w:t xml:space="preserve"> and seconded by Robert Amstutz. Jana Wells was named CAF Treasurer by a unanimous </w:t>
      </w:r>
      <w:r w:rsidR="00C859E1" w:rsidRPr="00E63CAC">
        <w:rPr>
          <w:rFonts w:cs="Times New Roman"/>
        </w:rPr>
        <w:t>vote</w:t>
      </w:r>
      <w:r w:rsidR="00285277" w:rsidRPr="00E63CAC">
        <w:rPr>
          <w:rFonts w:cs="Times New Roman"/>
        </w:rPr>
        <w:t>.</w:t>
      </w:r>
      <w:r w:rsidR="00C859E1" w:rsidRPr="00E63CAC">
        <w:rPr>
          <w:rFonts w:cs="Times New Roman"/>
        </w:rPr>
        <w:t xml:space="preserve"> </w:t>
      </w:r>
    </w:p>
    <w:p w14:paraId="506FE1AF" w14:textId="77777777" w:rsidR="00C859E1" w:rsidRPr="00E63CAC" w:rsidRDefault="00C859E1" w:rsidP="00A4192F">
      <w:pPr>
        <w:rPr>
          <w:rFonts w:cs="Times New Roman"/>
        </w:rPr>
      </w:pPr>
    </w:p>
    <w:p w14:paraId="0F4E118D" w14:textId="77777777" w:rsidR="00B302B6" w:rsidRDefault="00B302B6" w:rsidP="00A4192F">
      <w:pPr>
        <w:rPr>
          <w:rFonts w:cs="Times New Roman"/>
          <w:b/>
        </w:rPr>
      </w:pPr>
    </w:p>
    <w:p w14:paraId="2E61AAA8" w14:textId="6BFC739A" w:rsidR="00964C8A" w:rsidRPr="004E3F8C" w:rsidRDefault="00285277" w:rsidP="00A4192F">
      <w:pPr>
        <w:rPr>
          <w:rFonts w:cs="Times New Roman"/>
        </w:rPr>
      </w:pPr>
      <w:r w:rsidRPr="004E3F8C">
        <w:rPr>
          <w:rFonts w:cs="Times New Roman"/>
        </w:rPr>
        <w:t xml:space="preserve">Election </w:t>
      </w:r>
      <w:r w:rsidR="00666F37" w:rsidRPr="004E3F8C">
        <w:rPr>
          <w:rFonts w:cs="Times New Roman"/>
        </w:rPr>
        <w:t>of both</w:t>
      </w:r>
      <w:r w:rsidRPr="004E3F8C">
        <w:rPr>
          <w:rFonts w:cs="Times New Roman"/>
        </w:rPr>
        <w:t xml:space="preserve"> </w:t>
      </w:r>
      <w:r w:rsidR="00964C8A" w:rsidRPr="004E3F8C">
        <w:rPr>
          <w:rFonts w:cs="Times New Roman"/>
        </w:rPr>
        <w:t>Academics Co-Chair</w:t>
      </w:r>
      <w:r w:rsidRPr="004E3F8C">
        <w:rPr>
          <w:rFonts w:cs="Times New Roman"/>
        </w:rPr>
        <w:t xml:space="preserve">s </w:t>
      </w:r>
    </w:p>
    <w:p w14:paraId="7B3F6F58" w14:textId="60CEC12A" w:rsidR="00285277" w:rsidRPr="00E63CAC" w:rsidRDefault="00285277" w:rsidP="00A4192F">
      <w:pPr>
        <w:rPr>
          <w:rFonts w:cs="Times New Roman"/>
        </w:rPr>
      </w:pPr>
      <w:r w:rsidRPr="00E63CAC">
        <w:rPr>
          <w:rFonts w:cs="Times New Roman"/>
        </w:rPr>
        <w:t xml:space="preserve">Amy Hornick began by allowing Jessica Bradshaw to share her family news. </w:t>
      </w:r>
      <w:r w:rsidR="00C859E1" w:rsidRPr="00E63CAC">
        <w:rPr>
          <w:rFonts w:cs="Times New Roman"/>
        </w:rPr>
        <w:t xml:space="preserve">Jessica is moving in July to Newport, so must </w:t>
      </w:r>
      <w:r w:rsidR="00666F37">
        <w:rPr>
          <w:rFonts w:cs="Times New Roman"/>
        </w:rPr>
        <w:t>relinquish</w:t>
      </w:r>
      <w:r w:rsidR="007C7C9D" w:rsidRPr="00E63CAC">
        <w:rPr>
          <w:rFonts w:cs="Times New Roman"/>
        </w:rPr>
        <w:t xml:space="preserve"> her position</w:t>
      </w:r>
      <w:r w:rsidRPr="00E63CAC">
        <w:rPr>
          <w:rFonts w:cs="Times New Roman"/>
        </w:rPr>
        <w:t xml:space="preserve">. Also, she had to write </w:t>
      </w:r>
      <w:r w:rsidR="0028164C">
        <w:rPr>
          <w:rFonts w:cs="Times New Roman"/>
        </w:rPr>
        <w:t>nine</w:t>
      </w:r>
      <w:r w:rsidRPr="00E63CAC">
        <w:rPr>
          <w:rFonts w:cs="Times New Roman"/>
        </w:rPr>
        <w:t xml:space="preserve"> tests this year, and would like everyone to “please step up to the plate” so the next Academic chairs do not have to shoulder the burden. </w:t>
      </w:r>
    </w:p>
    <w:p w14:paraId="34391B85" w14:textId="77777777" w:rsidR="00285277" w:rsidRPr="00E63CAC" w:rsidRDefault="00285277" w:rsidP="00A4192F">
      <w:pPr>
        <w:rPr>
          <w:rFonts w:cs="Times New Roman"/>
        </w:rPr>
      </w:pPr>
    </w:p>
    <w:p w14:paraId="7A7B3FCE" w14:textId="56825200" w:rsidR="000A3F46" w:rsidRPr="00E63CAC" w:rsidRDefault="00285277" w:rsidP="00A4192F">
      <w:pPr>
        <w:rPr>
          <w:rFonts w:cs="Times New Roman"/>
        </w:rPr>
      </w:pPr>
      <w:r w:rsidRPr="00E63CAC">
        <w:rPr>
          <w:rFonts w:cs="Times New Roman"/>
        </w:rPr>
        <w:t xml:space="preserve">The floor was opened to nominations. Pre-nominations for the position were </w:t>
      </w:r>
      <w:r w:rsidR="007C7C9D" w:rsidRPr="00E63CAC">
        <w:rPr>
          <w:rFonts w:cs="Times New Roman"/>
        </w:rPr>
        <w:t xml:space="preserve">Cory </w:t>
      </w:r>
      <w:r w:rsidR="00666F37">
        <w:rPr>
          <w:rFonts w:cs="Times New Roman"/>
        </w:rPr>
        <w:t>Granholm</w:t>
      </w:r>
      <w:r w:rsidRPr="00E63CAC">
        <w:rPr>
          <w:rFonts w:cs="Times New Roman"/>
        </w:rPr>
        <w:t xml:space="preserve"> and </w:t>
      </w:r>
      <w:r w:rsidR="007C7C9D" w:rsidRPr="00E63CAC">
        <w:rPr>
          <w:rFonts w:cs="Times New Roman"/>
        </w:rPr>
        <w:t xml:space="preserve">Harrison </w:t>
      </w:r>
      <w:r w:rsidR="00666F37" w:rsidRPr="00E63CAC">
        <w:rPr>
          <w:rFonts w:cs="Times New Roman"/>
        </w:rPr>
        <w:t>Sepulveda</w:t>
      </w:r>
      <w:r w:rsidRPr="00E63CAC">
        <w:rPr>
          <w:rFonts w:cs="Times New Roman"/>
        </w:rPr>
        <w:t xml:space="preserve">.  </w:t>
      </w:r>
      <w:r w:rsidR="007C7C9D" w:rsidRPr="00E63CAC">
        <w:rPr>
          <w:rFonts w:cs="Times New Roman"/>
        </w:rPr>
        <w:t>Dave</w:t>
      </w:r>
      <w:r w:rsidRPr="00E63CAC">
        <w:rPr>
          <w:rFonts w:cs="Times New Roman"/>
        </w:rPr>
        <w:t xml:space="preserve"> Sangco–Jackson nominated</w:t>
      </w:r>
      <w:r w:rsidR="007C7C9D" w:rsidRPr="00E63CAC">
        <w:rPr>
          <w:rFonts w:cs="Times New Roman"/>
        </w:rPr>
        <w:t xml:space="preserve"> Daniel </w:t>
      </w:r>
      <w:r w:rsidRPr="00E63CAC">
        <w:rPr>
          <w:rFonts w:cs="Times New Roman"/>
        </w:rPr>
        <w:t>R</w:t>
      </w:r>
      <w:r w:rsidR="007C7C9D" w:rsidRPr="00E63CAC">
        <w:rPr>
          <w:rFonts w:cs="Times New Roman"/>
        </w:rPr>
        <w:t>ob</w:t>
      </w:r>
      <w:r w:rsidRPr="00E63CAC">
        <w:rPr>
          <w:rFonts w:cs="Times New Roman"/>
        </w:rPr>
        <w:t>ie</w:t>
      </w:r>
      <w:r w:rsidR="007C7C9D" w:rsidRPr="00E63CAC">
        <w:rPr>
          <w:rFonts w:cs="Times New Roman"/>
        </w:rPr>
        <w:t xml:space="preserve"> and Adam Williams</w:t>
      </w:r>
      <w:r w:rsidRPr="00E63CAC">
        <w:rPr>
          <w:rFonts w:cs="Times New Roman"/>
        </w:rPr>
        <w:t>. During the first vote, Daniel Robie was named the n</w:t>
      </w:r>
      <w:r w:rsidR="000A3F46" w:rsidRPr="00E63CAC">
        <w:rPr>
          <w:rFonts w:cs="Times New Roman"/>
        </w:rPr>
        <w:t>ew Academi</w:t>
      </w:r>
      <w:r w:rsidR="008D0FD4" w:rsidRPr="00E63CAC">
        <w:rPr>
          <w:rFonts w:cs="Times New Roman"/>
        </w:rPr>
        <w:t>cs Co-Chair. A second vote was held for the other Academic co-chair, which resulted in a tie, and was re-done.</w:t>
      </w:r>
    </w:p>
    <w:p w14:paraId="6CC817EE" w14:textId="77777777" w:rsidR="00285277" w:rsidRPr="00E63CAC" w:rsidRDefault="00285277" w:rsidP="00A4192F">
      <w:pPr>
        <w:rPr>
          <w:rFonts w:cs="Times New Roman"/>
        </w:rPr>
      </w:pPr>
    </w:p>
    <w:p w14:paraId="71C6E744" w14:textId="3B8BC166" w:rsidR="000A3F46" w:rsidRPr="00E63CAC" w:rsidRDefault="000A3F46" w:rsidP="00285277">
      <w:pPr>
        <w:rPr>
          <w:rFonts w:cs="Times New Roman"/>
        </w:rPr>
      </w:pPr>
      <w:r w:rsidRPr="00E63CAC">
        <w:rPr>
          <w:rFonts w:cs="Times New Roman"/>
        </w:rPr>
        <w:t>Dani</w:t>
      </w:r>
      <w:r w:rsidR="00285277" w:rsidRPr="00E63CAC">
        <w:rPr>
          <w:rFonts w:cs="Times New Roman"/>
        </w:rPr>
        <w:t>e</w:t>
      </w:r>
      <w:r w:rsidRPr="00E63CAC">
        <w:rPr>
          <w:rFonts w:cs="Times New Roman"/>
        </w:rPr>
        <w:t xml:space="preserve">l </w:t>
      </w:r>
      <w:r w:rsidR="00285277" w:rsidRPr="00E63CAC">
        <w:rPr>
          <w:rFonts w:cs="Times New Roman"/>
        </w:rPr>
        <w:t>Robie</w:t>
      </w:r>
      <w:r w:rsidR="008D0FD4" w:rsidRPr="00E63CAC">
        <w:rPr>
          <w:rFonts w:cs="Times New Roman"/>
        </w:rPr>
        <w:t xml:space="preserve"> being named Academic Co-Chair lead to the need to vote for a replacement to the Certamen co-chair. He</w:t>
      </w:r>
      <w:r w:rsidR="00285277" w:rsidRPr="00E63CAC">
        <w:rPr>
          <w:rFonts w:cs="Times New Roman"/>
        </w:rPr>
        <w:t xml:space="preserve"> n</w:t>
      </w:r>
      <w:r w:rsidRPr="00E63CAC">
        <w:rPr>
          <w:rFonts w:cs="Times New Roman"/>
        </w:rPr>
        <w:t>ominated Generosa</w:t>
      </w:r>
      <w:r w:rsidR="00285277" w:rsidRPr="00E63CAC">
        <w:rPr>
          <w:rFonts w:cs="Times New Roman"/>
        </w:rPr>
        <w:t xml:space="preserve"> Sangco–Jackson. </w:t>
      </w:r>
      <w:r w:rsidR="00666F37" w:rsidRPr="00E63CAC">
        <w:rPr>
          <w:rFonts w:cs="Times New Roman"/>
        </w:rPr>
        <w:t>Geoff</w:t>
      </w:r>
      <w:r w:rsidR="00666F37">
        <w:rPr>
          <w:rFonts w:cs="Times New Roman"/>
        </w:rPr>
        <w:t xml:space="preserve"> Revard</w:t>
      </w:r>
      <w:r w:rsidR="00CA483E">
        <w:rPr>
          <w:rFonts w:cs="Times New Roman"/>
        </w:rPr>
        <w:t xml:space="preserve"> moved to vote by accla</w:t>
      </w:r>
      <w:r w:rsidR="00285277" w:rsidRPr="00E63CAC">
        <w:rPr>
          <w:rFonts w:cs="Times New Roman"/>
        </w:rPr>
        <w:t>mation, which was seconded by D</w:t>
      </w:r>
      <w:r w:rsidR="009C1FF2">
        <w:rPr>
          <w:rFonts w:cs="Times New Roman"/>
        </w:rPr>
        <w:t>.</w:t>
      </w:r>
      <w:r w:rsidR="00285277" w:rsidRPr="00E63CAC">
        <w:rPr>
          <w:rFonts w:cs="Times New Roman"/>
        </w:rPr>
        <w:t>J</w:t>
      </w:r>
      <w:r w:rsidR="009C1FF2">
        <w:rPr>
          <w:rFonts w:cs="Times New Roman"/>
        </w:rPr>
        <w:t>.</w:t>
      </w:r>
      <w:r w:rsidR="00285277" w:rsidRPr="00E63CAC">
        <w:rPr>
          <w:rFonts w:cs="Times New Roman"/>
        </w:rPr>
        <w:t xml:space="preserve"> Holt, and passed.</w:t>
      </w:r>
    </w:p>
    <w:p w14:paraId="617CA1BE" w14:textId="77777777" w:rsidR="007C7C9D" w:rsidRPr="00E63CAC" w:rsidRDefault="007C7C9D" w:rsidP="00A4192F">
      <w:pPr>
        <w:rPr>
          <w:rFonts w:cs="Times New Roman"/>
        </w:rPr>
      </w:pPr>
    </w:p>
    <w:p w14:paraId="02273AED" w14:textId="08F9AE89" w:rsidR="00964C8A" w:rsidRPr="00E63CAC" w:rsidRDefault="00285277" w:rsidP="00A4192F">
      <w:pPr>
        <w:rPr>
          <w:rFonts w:cs="Times New Roman"/>
        </w:rPr>
      </w:pPr>
      <w:r w:rsidRPr="00E63CAC">
        <w:rPr>
          <w:rFonts w:cs="Times New Roman"/>
        </w:rPr>
        <w:t>Election of</w:t>
      </w:r>
      <w:r w:rsidR="00964C8A" w:rsidRPr="00E63CAC">
        <w:rPr>
          <w:rFonts w:cs="Times New Roman"/>
        </w:rPr>
        <w:t xml:space="preserve"> Orals Co Chair</w:t>
      </w:r>
    </w:p>
    <w:p w14:paraId="1FEF9EBB" w14:textId="2E0D6AA7" w:rsidR="007C7C9D" w:rsidRPr="00E63CAC" w:rsidRDefault="001B7364" w:rsidP="00A4192F">
      <w:pPr>
        <w:rPr>
          <w:rFonts w:cs="Times New Roman"/>
        </w:rPr>
      </w:pPr>
      <w:r w:rsidRPr="00E63CAC">
        <w:rPr>
          <w:rFonts w:cs="Times New Roman"/>
        </w:rPr>
        <w:t>Amy</w:t>
      </w:r>
      <w:r w:rsidR="00653BDC">
        <w:rPr>
          <w:rFonts w:cs="Times New Roman"/>
        </w:rPr>
        <w:t xml:space="preserve"> Hornick first thanked Lesli</w:t>
      </w:r>
      <w:r w:rsidR="0028164C">
        <w:rPr>
          <w:rFonts w:cs="Times New Roman"/>
        </w:rPr>
        <w:t>e</w:t>
      </w:r>
      <w:r w:rsidRPr="00E63CAC">
        <w:rPr>
          <w:rFonts w:cs="Times New Roman"/>
        </w:rPr>
        <w:t xml:space="preserve"> Peebles for </w:t>
      </w:r>
      <w:r w:rsidR="0028164C">
        <w:rPr>
          <w:rFonts w:cs="Times New Roman"/>
        </w:rPr>
        <w:t>fifteen</w:t>
      </w:r>
      <w:r w:rsidRPr="00E63CAC">
        <w:rPr>
          <w:rFonts w:cs="Times New Roman"/>
        </w:rPr>
        <w:t xml:space="preserve"> years of service in this position. Then she reported the </w:t>
      </w:r>
      <w:r w:rsidR="007C7C9D" w:rsidRPr="00E63CAC">
        <w:rPr>
          <w:rFonts w:cs="Times New Roman"/>
        </w:rPr>
        <w:t>nominat</w:t>
      </w:r>
      <w:r w:rsidRPr="00E63CAC">
        <w:rPr>
          <w:rFonts w:cs="Times New Roman"/>
        </w:rPr>
        <w:t>ion of</w:t>
      </w:r>
      <w:r w:rsidR="007C7C9D" w:rsidRPr="00E63CAC">
        <w:rPr>
          <w:rFonts w:cs="Times New Roman"/>
        </w:rPr>
        <w:t xml:space="preserve"> Alex Ramsey</w:t>
      </w:r>
      <w:r w:rsidRPr="00E63CAC">
        <w:rPr>
          <w:rFonts w:cs="Times New Roman"/>
        </w:rPr>
        <w:t xml:space="preserve"> and</w:t>
      </w:r>
      <w:r w:rsidR="007C7C9D" w:rsidRPr="00E63CAC">
        <w:rPr>
          <w:rFonts w:cs="Times New Roman"/>
        </w:rPr>
        <w:t xml:space="preserve"> Daniel Germain</w:t>
      </w:r>
      <w:r w:rsidRPr="00E63CAC">
        <w:rPr>
          <w:rFonts w:cs="Times New Roman"/>
        </w:rPr>
        <w:t xml:space="preserve"> for the open position</w:t>
      </w:r>
      <w:r w:rsidR="0028164C">
        <w:rPr>
          <w:rFonts w:cs="Times New Roman"/>
        </w:rPr>
        <w:t>.</w:t>
      </w:r>
    </w:p>
    <w:p w14:paraId="1C962B25" w14:textId="77777777" w:rsidR="000A3F46" w:rsidRPr="00E63CAC" w:rsidRDefault="000A3F46" w:rsidP="00A4192F">
      <w:pPr>
        <w:rPr>
          <w:rFonts w:cs="Times New Roman"/>
        </w:rPr>
      </w:pPr>
    </w:p>
    <w:p w14:paraId="0B6EC941" w14:textId="7D59BF82" w:rsidR="000A3F46" w:rsidRPr="00E63CAC" w:rsidRDefault="000A3F46" w:rsidP="00A4192F">
      <w:pPr>
        <w:rPr>
          <w:rFonts w:cs="Times New Roman"/>
        </w:rPr>
      </w:pPr>
      <w:r w:rsidRPr="00E63CAC">
        <w:rPr>
          <w:rFonts w:cs="Times New Roman"/>
        </w:rPr>
        <w:t>Due to the length of the vote</w:t>
      </w:r>
      <w:r w:rsidR="001B7364" w:rsidRPr="00E63CAC">
        <w:rPr>
          <w:rFonts w:cs="Times New Roman"/>
        </w:rPr>
        <w:t xml:space="preserve">s and </w:t>
      </w:r>
      <w:r w:rsidR="00A611E0">
        <w:rPr>
          <w:rFonts w:cs="Times New Roman"/>
        </w:rPr>
        <w:t>counting</w:t>
      </w:r>
      <w:r w:rsidRPr="00E63CAC">
        <w:rPr>
          <w:rFonts w:cs="Times New Roman"/>
        </w:rPr>
        <w:t>, Phil moved to table further elections until</w:t>
      </w:r>
      <w:r w:rsidR="001B7364" w:rsidRPr="00E63CAC">
        <w:rPr>
          <w:rFonts w:cs="Times New Roman"/>
        </w:rPr>
        <w:t xml:space="preserve"> </w:t>
      </w:r>
      <w:r w:rsidR="00666F37" w:rsidRPr="00E63CAC">
        <w:rPr>
          <w:rFonts w:cs="Times New Roman"/>
        </w:rPr>
        <w:t>all reports</w:t>
      </w:r>
      <w:r w:rsidR="001B7364" w:rsidRPr="00E63CAC">
        <w:rPr>
          <w:rFonts w:cs="Times New Roman"/>
        </w:rPr>
        <w:t xml:space="preserve"> were finished. This was motioned by Alex Ramsey and seconded by </w:t>
      </w:r>
      <w:r w:rsidR="00653BDC">
        <w:rPr>
          <w:rFonts w:cs="Times New Roman"/>
        </w:rPr>
        <w:t>Lesli</w:t>
      </w:r>
      <w:r w:rsidR="00B90D2B">
        <w:rPr>
          <w:rFonts w:cs="Times New Roman"/>
        </w:rPr>
        <w:t>e Peebles.</w:t>
      </w:r>
    </w:p>
    <w:p w14:paraId="74B0632E" w14:textId="77777777" w:rsidR="00C859E1" w:rsidRPr="00E63CAC" w:rsidRDefault="00C859E1" w:rsidP="00A4192F">
      <w:pPr>
        <w:rPr>
          <w:rFonts w:cs="Times New Roman"/>
        </w:rPr>
      </w:pPr>
    </w:p>
    <w:p w14:paraId="6856809D" w14:textId="7CB5B9ED" w:rsidR="00BC48DD" w:rsidRPr="00E63CAC" w:rsidRDefault="00A611E0" w:rsidP="00A611E0">
      <w:pPr>
        <w:rPr>
          <w:rFonts w:cs="Times New Roman"/>
        </w:rPr>
      </w:pPr>
      <w:r>
        <w:rPr>
          <w:rFonts w:cs="Times New Roman"/>
        </w:rPr>
        <w:t xml:space="preserve">Phil asked for </w:t>
      </w:r>
      <w:r w:rsidR="00666F37">
        <w:rPr>
          <w:rFonts w:cs="Times New Roman"/>
        </w:rPr>
        <w:t xml:space="preserve">the </w:t>
      </w:r>
      <w:r w:rsidR="00666F37" w:rsidRPr="00E63CAC">
        <w:rPr>
          <w:rFonts w:cs="Times New Roman"/>
        </w:rPr>
        <w:t>Forum</w:t>
      </w:r>
      <w:r w:rsidR="00A11BE8" w:rsidRPr="00E63CAC">
        <w:rPr>
          <w:rFonts w:cs="Times New Roman"/>
        </w:rPr>
        <w:t xml:space="preserve"> Planning Committee</w:t>
      </w:r>
      <w:r>
        <w:rPr>
          <w:rFonts w:cs="Times New Roman"/>
        </w:rPr>
        <w:t xml:space="preserve"> reports, starting with </w:t>
      </w:r>
      <w:r w:rsidR="00902E84" w:rsidRPr="00E63CAC">
        <w:rPr>
          <w:rFonts w:cs="Times New Roman"/>
        </w:rPr>
        <w:t>Rachel Robi</w:t>
      </w:r>
      <w:r w:rsidR="00372B45" w:rsidRPr="00E63CAC">
        <w:rPr>
          <w:rFonts w:cs="Times New Roman"/>
        </w:rPr>
        <w:t>son</w:t>
      </w:r>
      <w:r>
        <w:rPr>
          <w:rFonts w:cs="Times New Roman"/>
        </w:rPr>
        <w:t xml:space="preserve">.  </w:t>
      </w:r>
    </w:p>
    <w:p w14:paraId="008C76FB" w14:textId="3884A1AD" w:rsidR="000A3F46" w:rsidRPr="00E63CAC" w:rsidRDefault="00A611E0" w:rsidP="0099360C">
      <w:pPr>
        <w:ind w:right="-270"/>
        <w:rPr>
          <w:rFonts w:cs="Times New Roman"/>
        </w:rPr>
      </w:pPr>
      <w:r>
        <w:rPr>
          <w:rFonts w:cs="Times New Roman"/>
        </w:rPr>
        <w:t>She said</w:t>
      </w:r>
      <w:r w:rsidR="000A3F46" w:rsidRPr="00E63CAC">
        <w:rPr>
          <w:rFonts w:cs="Times New Roman"/>
        </w:rPr>
        <w:t xml:space="preserve"> there were a few problems at the bazaar</w:t>
      </w:r>
      <w:r>
        <w:rPr>
          <w:rFonts w:cs="Times New Roman"/>
        </w:rPr>
        <w:t>, which we</w:t>
      </w:r>
      <w:r w:rsidR="000A3F46" w:rsidRPr="00E63CAC">
        <w:rPr>
          <w:rFonts w:cs="Times New Roman"/>
        </w:rPr>
        <w:t xml:space="preserve"> are working</w:t>
      </w:r>
      <w:r>
        <w:rPr>
          <w:rFonts w:cs="Times New Roman"/>
        </w:rPr>
        <w:t xml:space="preserve"> out with the hotel. I</w:t>
      </w:r>
      <w:r w:rsidR="000A3F46" w:rsidRPr="00E63CAC">
        <w:rPr>
          <w:rFonts w:cs="Times New Roman"/>
        </w:rPr>
        <w:t>t is a hotel policy</w:t>
      </w:r>
      <w:r>
        <w:rPr>
          <w:rFonts w:cs="Times New Roman"/>
        </w:rPr>
        <w:t xml:space="preserve"> that we</w:t>
      </w:r>
      <w:r w:rsidR="000A3F46" w:rsidRPr="00E63CAC">
        <w:rPr>
          <w:rFonts w:cs="Times New Roman"/>
        </w:rPr>
        <w:t xml:space="preserve"> cannot sel</w:t>
      </w:r>
      <w:r>
        <w:rPr>
          <w:rFonts w:cs="Times New Roman"/>
        </w:rPr>
        <w:t>l any food at all in the f</w:t>
      </w:r>
      <w:r w:rsidR="009C1FF2">
        <w:rPr>
          <w:rFonts w:cs="Times New Roman"/>
        </w:rPr>
        <w:t>uture, so we all need to make ad</w:t>
      </w:r>
      <w:r>
        <w:rPr>
          <w:rFonts w:cs="Times New Roman"/>
        </w:rPr>
        <w:t>justm</w:t>
      </w:r>
      <w:r w:rsidR="009C1FF2">
        <w:rPr>
          <w:rFonts w:cs="Times New Roman"/>
        </w:rPr>
        <w:t>e</w:t>
      </w:r>
      <w:r>
        <w:rPr>
          <w:rFonts w:cs="Times New Roman"/>
        </w:rPr>
        <w:t>nts to our bazaar booths accordingly.</w:t>
      </w:r>
    </w:p>
    <w:p w14:paraId="077921FF" w14:textId="77777777" w:rsidR="0078733F" w:rsidRPr="00E63CAC" w:rsidRDefault="0078733F" w:rsidP="0099360C">
      <w:pPr>
        <w:ind w:right="-270"/>
        <w:rPr>
          <w:rFonts w:cs="Times New Roman"/>
        </w:rPr>
      </w:pPr>
    </w:p>
    <w:p w14:paraId="4D19F01A" w14:textId="035CF01A" w:rsidR="0078733F" w:rsidRDefault="0078733F" w:rsidP="0099360C">
      <w:pPr>
        <w:ind w:right="-270"/>
        <w:rPr>
          <w:rFonts w:cs="Times New Roman"/>
        </w:rPr>
      </w:pPr>
      <w:r w:rsidRPr="00E63CAC">
        <w:rPr>
          <w:rFonts w:cs="Times New Roman"/>
        </w:rPr>
        <w:t>D</w:t>
      </w:r>
      <w:r w:rsidR="00F94E2B">
        <w:rPr>
          <w:rFonts w:cs="Times New Roman"/>
        </w:rPr>
        <w:t>.</w:t>
      </w:r>
      <w:r w:rsidRPr="00E63CAC">
        <w:rPr>
          <w:rFonts w:cs="Times New Roman"/>
        </w:rPr>
        <w:t>J</w:t>
      </w:r>
      <w:r w:rsidR="00F94E2B">
        <w:rPr>
          <w:rFonts w:cs="Times New Roman"/>
        </w:rPr>
        <w:t>.</w:t>
      </w:r>
      <w:r w:rsidRPr="00E63CAC">
        <w:rPr>
          <w:rFonts w:cs="Times New Roman"/>
        </w:rPr>
        <w:t xml:space="preserve"> </w:t>
      </w:r>
      <w:r w:rsidR="00A611E0">
        <w:rPr>
          <w:rFonts w:cs="Times New Roman"/>
        </w:rPr>
        <w:t>Holt t</w:t>
      </w:r>
      <w:r w:rsidRPr="00E63CAC">
        <w:rPr>
          <w:rFonts w:cs="Times New Roman"/>
        </w:rPr>
        <w:t>hank</w:t>
      </w:r>
      <w:r w:rsidR="00A611E0">
        <w:rPr>
          <w:rFonts w:cs="Times New Roman"/>
        </w:rPr>
        <w:t>ed</w:t>
      </w:r>
      <w:r w:rsidRPr="00E63CAC">
        <w:rPr>
          <w:rFonts w:cs="Times New Roman"/>
        </w:rPr>
        <w:t xml:space="preserve"> </w:t>
      </w:r>
      <w:r w:rsidR="00A611E0">
        <w:rPr>
          <w:rFonts w:cs="Times New Roman"/>
        </w:rPr>
        <w:t>everyone who</w:t>
      </w:r>
      <w:r w:rsidRPr="00E63CAC">
        <w:rPr>
          <w:rFonts w:cs="Times New Roman"/>
        </w:rPr>
        <w:t xml:space="preserve"> help</w:t>
      </w:r>
      <w:r w:rsidR="00A611E0">
        <w:rPr>
          <w:rFonts w:cs="Times New Roman"/>
        </w:rPr>
        <w:t>ed</w:t>
      </w:r>
      <w:r w:rsidRPr="00E63CAC">
        <w:rPr>
          <w:rFonts w:cs="Times New Roman"/>
        </w:rPr>
        <w:t xml:space="preserve"> judge projects</w:t>
      </w:r>
      <w:r w:rsidR="00A611E0">
        <w:rPr>
          <w:rFonts w:cs="Times New Roman"/>
        </w:rPr>
        <w:t xml:space="preserve">. </w:t>
      </w:r>
    </w:p>
    <w:p w14:paraId="6E7DE2C5" w14:textId="77777777" w:rsidR="00A611E0" w:rsidRPr="00E63CAC" w:rsidRDefault="00A611E0" w:rsidP="0099360C">
      <w:pPr>
        <w:ind w:right="-270"/>
        <w:rPr>
          <w:rFonts w:cs="Times New Roman"/>
        </w:rPr>
      </w:pPr>
    </w:p>
    <w:p w14:paraId="1EDDCA3E" w14:textId="4136BF68" w:rsidR="0078733F" w:rsidRPr="00E63CAC" w:rsidRDefault="0078733F" w:rsidP="00B709AA">
      <w:pPr>
        <w:rPr>
          <w:rFonts w:cs="Times New Roman"/>
        </w:rPr>
      </w:pPr>
      <w:r w:rsidRPr="00E63CAC">
        <w:rPr>
          <w:rFonts w:cs="Times New Roman"/>
        </w:rPr>
        <w:t>Janice</w:t>
      </w:r>
      <w:r w:rsidR="00A611E0">
        <w:rPr>
          <w:rFonts w:cs="Times New Roman"/>
        </w:rPr>
        <w:t xml:space="preserve"> Lee</w:t>
      </w:r>
      <w:r w:rsidRPr="00E63CAC">
        <w:rPr>
          <w:rFonts w:cs="Times New Roman"/>
        </w:rPr>
        <w:t xml:space="preserve"> </w:t>
      </w:r>
      <w:r w:rsidR="00B709AA">
        <w:rPr>
          <w:rFonts w:cs="Times New Roman"/>
        </w:rPr>
        <w:t xml:space="preserve">gave </w:t>
      </w:r>
      <w:r w:rsidRPr="00E63CAC">
        <w:rPr>
          <w:rFonts w:cs="Times New Roman"/>
        </w:rPr>
        <w:t>thank</w:t>
      </w:r>
      <w:r w:rsidR="00B709AA">
        <w:rPr>
          <w:rFonts w:cs="Times New Roman"/>
        </w:rPr>
        <w:t>s</w:t>
      </w:r>
      <w:r w:rsidRPr="00E63CAC">
        <w:rPr>
          <w:rFonts w:cs="Times New Roman"/>
        </w:rPr>
        <w:t xml:space="preserve"> </w:t>
      </w:r>
      <w:r w:rsidR="00B709AA">
        <w:rPr>
          <w:rFonts w:cs="Times New Roman"/>
        </w:rPr>
        <w:t xml:space="preserve">to everyone who reminded their school secretaries to send checks </w:t>
      </w:r>
      <w:r w:rsidRPr="00E63CAC">
        <w:rPr>
          <w:rFonts w:cs="Times New Roman"/>
        </w:rPr>
        <w:t xml:space="preserve">to Stanton, and </w:t>
      </w:r>
      <w:r w:rsidR="00B709AA">
        <w:rPr>
          <w:rFonts w:cs="Times New Roman"/>
        </w:rPr>
        <w:t xml:space="preserve">to </w:t>
      </w:r>
      <w:r w:rsidRPr="00E63CAC">
        <w:rPr>
          <w:rFonts w:cs="Times New Roman"/>
        </w:rPr>
        <w:t>those who put FJCL on your checks.</w:t>
      </w:r>
      <w:r w:rsidR="00B709AA">
        <w:rPr>
          <w:rFonts w:cs="Times New Roman"/>
        </w:rPr>
        <w:t xml:space="preserve"> Further, she reported that in </w:t>
      </w:r>
      <w:r w:rsidRPr="00E63CAC">
        <w:rPr>
          <w:rFonts w:cs="Times New Roman"/>
        </w:rPr>
        <w:t>the fall when membership</w:t>
      </w:r>
      <w:r w:rsidR="00B709AA">
        <w:rPr>
          <w:rFonts w:cs="Times New Roman"/>
        </w:rPr>
        <w:t>s</w:t>
      </w:r>
      <w:r w:rsidRPr="00E63CAC">
        <w:rPr>
          <w:rFonts w:cs="Times New Roman"/>
        </w:rPr>
        <w:t xml:space="preserve"> ($1/student)</w:t>
      </w:r>
      <w:r w:rsidR="00B709AA">
        <w:rPr>
          <w:rFonts w:cs="Times New Roman"/>
        </w:rPr>
        <w:t xml:space="preserve"> are sent in, FJCL</w:t>
      </w:r>
      <w:r w:rsidRPr="00E63CAC">
        <w:rPr>
          <w:rFonts w:cs="Times New Roman"/>
        </w:rPr>
        <w:t xml:space="preserve"> will have about </w:t>
      </w:r>
      <w:r w:rsidR="00B709AA">
        <w:rPr>
          <w:rFonts w:cs="Times New Roman"/>
        </w:rPr>
        <w:t>$</w:t>
      </w:r>
      <w:r w:rsidRPr="00E63CAC">
        <w:rPr>
          <w:rFonts w:cs="Times New Roman"/>
        </w:rPr>
        <w:t xml:space="preserve">70,000 in </w:t>
      </w:r>
      <w:r w:rsidR="00B709AA">
        <w:rPr>
          <w:rFonts w:cs="Times New Roman"/>
        </w:rPr>
        <w:t>accounts, which she</w:t>
      </w:r>
      <w:r w:rsidRPr="00E63CAC">
        <w:rPr>
          <w:rFonts w:cs="Times New Roman"/>
        </w:rPr>
        <w:t xml:space="preserve"> work</w:t>
      </w:r>
      <w:r w:rsidR="00B709AA">
        <w:rPr>
          <w:rFonts w:cs="Times New Roman"/>
        </w:rPr>
        <w:t>s to keep separated</w:t>
      </w:r>
      <w:r w:rsidRPr="00E63CAC">
        <w:rPr>
          <w:rFonts w:cs="Times New Roman"/>
        </w:rPr>
        <w:t xml:space="preserve">. </w:t>
      </w:r>
      <w:r w:rsidR="00B709AA">
        <w:rPr>
          <w:rFonts w:cs="Times New Roman"/>
        </w:rPr>
        <w:t>She will always send a receipt.</w:t>
      </w:r>
    </w:p>
    <w:p w14:paraId="4CF09742" w14:textId="77777777" w:rsidR="0078733F" w:rsidRPr="00E63CAC" w:rsidRDefault="0078733F" w:rsidP="0099360C">
      <w:pPr>
        <w:ind w:right="-270"/>
        <w:rPr>
          <w:rFonts w:cs="Times New Roman"/>
        </w:rPr>
      </w:pPr>
    </w:p>
    <w:p w14:paraId="44E78E8D" w14:textId="46F8DA4F" w:rsidR="0078733F" w:rsidRPr="00E63CAC" w:rsidRDefault="00666F37" w:rsidP="0099360C">
      <w:pPr>
        <w:ind w:right="-270"/>
        <w:rPr>
          <w:rFonts w:cs="Times New Roman"/>
        </w:rPr>
      </w:pPr>
      <w:r>
        <w:rPr>
          <w:rFonts w:cs="Times New Roman"/>
        </w:rPr>
        <w:t>Then Si</w:t>
      </w:r>
      <w:r w:rsidR="00B709AA">
        <w:rPr>
          <w:rFonts w:cs="Times New Roman"/>
        </w:rPr>
        <w:t>lvana</w:t>
      </w:r>
      <w:r w:rsidR="00746684">
        <w:rPr>
          <w:rFonts w:cs="Times New Roman"/>
        </w:rPr>
        <w:t xml:space="preserve"> </w:t>
      </w:r>
      <w:r w:rsidR="00A03204">
        <w:rPr>
          <w:rFonts w:cs="Times New Roman"/>
        </w:rPr>
        <w:t>Wilbur</w:t>
      </w:r>
      <w:r w:rsidR="0078733F" w:rsidRPr="00E63CAC">
        <w:rPr>
          <w:rFonts w:cs="Times New Roman"/>
        </w:rPr>
        <w:t xml:space="preserve"> thank</w:t>
      </w:r>
      <w:r w:rsidR="00B709AA">
        <w:rPr>
          <w:rFonts w:cs="Times New Roman"/>
        </w:rPr>
        <w:t>ed</w:t>
      </w:r>
      <w:r w:rsidR="0078733F" w:rsidRPr="00E63CAC">
        <w:rPr>
          <w:rFonts w:cs="Times New Roman"/>
        </w:rPr>
        <w:t xml:space="preserve"> </w:t>
      </w:r>
      <w:r w:rsidR="00B709AA">
        <w:rPr>
          <w:rFonts w:cs="Times New Roman"/>
        </w:rPr>
        <w:t>everyone</w:t>
      </w:r>
      <w:r w:rsidR="0078733F" w:rsidRPr="00E63CAC">
        <w:rPr>
          <w:rFonts w:cs="Times New Roman"/>
        </w:rPr>
        <w:t xml:space="preserve"> for </w:t>
      </w:r>
      <w:r w:rsidR="00B709AA">
        <w:rPr>
          <w:rFonts w:cs="Times New Roman"/>
        </w:rPr>
        <w:t xml:space="preserve">their </w:t>
      </w:r>
      <w:r w:rsidR="0028164C">
        <w:rPr>
          <w:rFonts w:cs="Times New Roman"/>
        </w:rPr>
        <w:t>patience with checking in. Pre-k</w:t>
      </w:r>
      <w:r w:rsidR="0078733F" w:rsidRPr="00E63CAC">
        <w:rPr>
          <w:rFonts w:cs="Times New Roman"/>
        </w:rPr>
        <w:t>eying has been specifically spoken about</w:t>
      </w:r>
      <w:r w:rsidR="00B709AA">
        <w:rPr>
          <w:rFonts w:cs="Times New Roman"/>
        </w:rPr>
        <w:t xml:space="preserve"> with the hotel</w:t>
      </w:r>
      <w:r w:rsidR="0078733F" w:rsidRPr="00E63CAC">
        <w:rPr>
          <w:rFonts w:cs="Times New Roman"/>
        </w:rPr>
        <w:t>,</w:t>
      </w:r>
      <w:r w:rsidR="00B709AA">
        <w:rPr>
          <w:rFonts w:cs="Times New Roman"/>
        </w:rPr>
        <w:t xml:space="preserve"> and the readiness of the rooms</w:t>
      </w:r>
      <w:r w:rsidR="0078733F" w:rsidRPr="00E63CAC">
        <w:rPr>
          <w:rFonts w:cs="Times New Roman"/>
        </w:rPr>
        <w:t xml:space="preserve"> with efficiency.</w:t>
      </w:r>
    </w:p>
    <w:p w14:paraId="07BB1E8A" w14:textId="77777777" w:rsidR="000A3F46" w:rsidRPr="00E63CAC" w:rsidRDefault="000A3F46" w:rsidP="0099360C">
      <w:pPr>
        <w:ind w:right="-270"/>
        <w:rPr>
          <w:rFonts w:cs="Times New Roman"/>
        </w:rPr>
      </w:pPr>
    </w:p>
    <w:p w14:paraId="4389992E" w14:textId="7421CFB6" w:rsidR="0078733F" w:rsidRPr="00E63CAC" w:rsidRDefault="00746684" w:rsidP="00B302B6">
      <w:pPr>
        <w:ind w:right="-270"/>
        <w:rPr>
          <w:rFonts w:cs="Times New Roman"/>
        </w:rPr>
      </w:pPr>
      <w:r w:rsidRPr="00E63CAC">
        <w:rPr>
          <w:rFonts w:cs="Times New Roman"/>
        </w:rPr>
        <w:t>Geoff Revard</w:t>
      </w:r>
      <w:r>
        <w:rPr>
          <w:rFonts w:cs="Times New Roman"/>
        </w:rPr>
        <w:t xml:space="preserve">, who spear heads the </w:t>
      </w:r>
      <w:r w:rsidR="00A11BE8" w:rsidRPr="00E63CAC">
        <w:rPr>
          <w:rFonts w:cs="Times New Roman"/>
        </w:rPr>
        <w:t>Constitution Committee</w:t>
      </w:r>
      <w:r>
        <w:rPr>
          <w:rFonts w:cs="Times New Roman"/>
        </w:rPr>
        <w:t xml:space="preserve">, </w:t>
      </w:r>
      <w:r w:rsidR="00B302B6">
        <w:rPr>
          <w:rFonts w:cs="Times New Roman"/>
        </w:rPr>
        <w:t>recommended we vote</w:t>
      </w:r>
      <w:r w:rsidR="00964C8A" w:rsidRPr="00E63CAC">
        <w:rPr>
          <w:rFonts w:cs="Times New Roman"/>
        </w:rPr>
        <w:t xml:space="preserve"> on</w:t>
      </w:r>
      <w:r w:rsidR="00B302B6">
        <w:rPr>
          <w:rFonts w:cs="Times New Roman"/>
        </w:rPr>
        <w:t xml:space="preserve"> the previously recommended</w:t>
      </w:r>
      <w:r w:rsidR="00964C8A" w:rsidRPr="00E63CAC">
        <w:rPr>
          <w:rFonts w:cs="Times New Roman"/>
        </w:rPr>
        <w:t xml:space="preserve"> amendments to the CAF </w:t>
      </w:r>
      <w:r w:rsidR="00666F37" w:rsidRPr="00E63CAC">
        <w:rPr>
          <w:rFonts w:cs="Times New Roman"/>
        </w:rPr>
        <w:t>constit</w:t>
      </w:r>
      <w:r w:rsidR="00666F37">
        <w:rPr>
          <w:rFonts w:cs="Times New Roman"/>
        </w:rPr>
        <w:t>ut</w:t>
      </w:r>
      <w:r w:rsidR="00666F37" w:rsidRPr="00E63CAC">
        <w:rPr>
          <w:rFonts w:cs="Times New Roman"/>
        </w:rPr>
        <w:t>ion</w:t>
      </w:r>
      <w:r w:rsidR="00B302B6">
        <w:rPr>
          <w:rFonts w:cs="Times New Roman"/>
        </w:rPr>
        <w:t xml:space="preserve">, </w:t>
      </w:r>
      <w:r w:rsidR="0078733F" w:rsidRPr="00E63CAC">
        <w:rPr>
          <w:rFonts w:cs="Times New Roman"/>
        </w:rPr>
        <w:t>to accept mostly typographical changes</w:t>
      </w:r>
      <w:r w:rsidR="00B302B6">
        <w:rPr>
          <w:rFonts w:cs="Times New Roman"/>
        </w:rPr>
        <w:t xml:space="preserve">. </w:t>
      </w:r>
      <w:r w:rsidR="0078733F" w:rsidRPr="00E63CAC">
        <w:rPr>
          <w:rFonts w:cs="Times New Roman"/>
        </w:rPr>
        <w:t>He promise</w:t>
      </w:r>
      <w:r w:rsidR="00B302B6">
        <w:rPr>
          <w:rFonts w:cs="Times New Roman"/>
        </w:rPr>
        <w:t>d</w:t>
      </w:r>
      <w:r w:rsidR="0078733F" w:rsidRPr="00E63CAC">
        <w:rPr>
          <w:rFonts w:cs="Times New Roman"/>
        </w:rPr>
        <w:t xml:space="preserve"> that there is nothing that makes h</w:t>
      </w:r>
      <w:r w:rsidR="00B302B6">
        <w:rPr>
          <w:rFonts w:cs="Times New Roman"/>
        </w:rPr>
        <w:t>i</w:t>
      </w:r>
      <w:r w:rsidR="0078733F" w:rsidRPr="00E63CAC">
        <w:rPr>
          <w:rFonts w:cs="Times New Roman"/>
        </w:rPr>
        <w:t>m overlord of Certamen in them</w:t>
      </w:r>
      <w:r w:rsidR="00B302B6">
        <w:rPr>
          <w:rFonts w:cs="Times New Roman"/>
        </w:rPr>
        <w:t xml:space="preserve">.  </w:t>
      </w:r>
      <w:r w:rsidR="0078733F" w:rsidRPr="00E63CAC">
        <w:rPr>
          <w:rFonts w:cs="Times New Roman"/>
        </w:rPr>
        <w:t>Phil</w:t>
      </w:r>
      <w:r w:rsidR="00B302B6">
        <w:rPr>
          <w:rFonts w:cs="Times New Roman"/>
        </w:rPr>
        <w:t xml:space="preserve"> asked for a</w:t>
      </w:r>
      <w:r w:rsidR="0078733F" w:rsidRPr="00E63CAC">
        <w:rPr>
          <w:rFonts w:cs="Times New Roman"/>
        </w:rPr>
        <w:t xml:space="preserve"> mot</w:t>
      </w:r>
      <w:r w:rsidR="00B302B6">
        <w:rPr>
          <w:rFonts w:cs="Times New Roman"/>
        </w:rPr>
        <w:t>i</w:t>
      </w:r>
      <w:r w:rsidR="00CA483E">
        <w:rPr>
          <w:rFonts w:cs="Times New Roman"/>
        </w:rPr>
        <w:t>on to vote by accla</w:t>
      </w:r>
      <w:r w:rsidR="0078733F" w:rsidRPr="00E63CAC">
        <w:rPr>
          <w:rFonts w:cs="Times New Roman"/>
        </w:rPr>
        <w:t>mation</w:t>
      </w:r>
      <w:r w:rsidR="00B302B6">
        <w:rPr>
          <w:rFonts w:cs="Times New Roman"/>
        </w:rPr>
        <w:t xml:space="preserve">. </w:t>
      </w:r>
      <w:r w:rsidR="0078733F" w:rsidRPr="00E63CAC">
        <w:rPr>
          <w:rFonts w:cs="Times New Roman"/>
        </w:rPr>
        <w:t>Tim O</w:t>
      </w:r>
      <w:r w:rsidR="00B302B6">
        <w:rPr>
          <w:rFonts w:cs="Times New Roman"/>
        </w:rPr>
        <w:t>’</w:t>
      </w:r>
      <w:r w:rsidR="00BE3FAF">
        <w:rPr>
          <w:rFonts w:cs="Times New Roman"/>
        </w:rPr>
        <w:t>F</w:t>
      </w:r>
      <w:r w:rsidR="00666F37">
        <w:rPr>
          <w:rFonts w:cs="Times New Roman"/>
        </w:rPr>
        <w:t>lahe</w:t>
      </w:r>
      <w:r w:rsidR="0078733F" w:rsidRPr="00E63CAC">
        <w:rPr>
          <w:rFonts w:cs="Times New Roman"/>
        </w:rPr>
        <w:t>r</w:t>
      </w:r>
      <w:r w:rsidR="00666F37">
        <w:rPr>
          <w:rFonts w:cs="Times New Roman"/>
        </w:rPr>
        <w:t>t</w:t>
      </w:r>
      <w:r w:rsidR="0078733F" w:rsidRPr="00E63CAC">
        <w:rPr>
          <w:rFonts w:cs="Times New Roman"/>
        </w:rPr>
        <w:t>y</w:t>
      </w:r>
      <w:r w:rsidR="00B302B6">
        <w:rPr>
          <w:rFonts w:cs="Times New Roman"/>
        </w:rPr>
        <w:t xml:space="preserve"> so motioned, and was seconded by Leslie Perkins. The amendments were </w:t>
      </w:r>
      <w:r w:rsidR="0078733F" w:rsidRPr="00E63CAC">
        <w:rPr>
          <w:rFonts w:cs="Times New Roman"/>
        </w:rPr>
        <w:t>accepted</w:t>
      </w:r>
      <w:r w:rsidR="00BE3FAF">
        <w:rPr>
          <w:rFonts w:cs="Times New Roman"/>
        </w:rPr>
        <w:t>.</w:t>
      </w:r>
    </w:p>
    <w:p w14:paraId="7252C5F7" w14:textId="77777777" w:rsidR="0099360C" w:rsidRPr="00E63CAC" w:rsidRDefault="0099360C" w:rsidP="0099360C">
      <w:pPr>
        <w:ind w:right="-270"/>
        <w:rPr>
          <w:rFonts w:cs="Times New Roman"/>
        </w:rPr>
      </w:pPr>
    </w:p>
    <w:p w14:paraId="6C1A692E" w14:textId="035536DC" w:rsidR="0078733F" w:rsidRPr="00E63CAC" w:rsidRDefault="00454142" w:rsidP="00DC6173">
      <w:pPr>
        <w:ind w:right="-270"/>
        <w:rPr>
          <w:rFonts w:cs="Times New Roman"/>
        </w:rPr>
      </w:pPr>
      <w:r>
        <w:rPr>
          <w:rFonts w:cs="Times New Roman"/>
        </w:rPr>
        <w:t>Phil then moved onto new business for the meeting, including the p</w:t>
      </w:r>
      <w:r w:rsidR="0068131E" w:rsidRPr="00E63CAC">
        <w:rPr>
          <w:rFonts w:cs="Times New Roman"/>
        </w:rPr>
        <w:t>ossible redistricting of Region IV</w:t>
      </w:r>
      <w:r>
        <w:rPr>
          <w:rFonts w:cs="Times New Roman"/>
        </w:rPr>
        <w:t>, specifically, and others as needed.  Region IV</w:t>
      </w:r>
      <w:r w:rsidR="00DC6173">
        <w:rPr>
          <w:rFonts w:cs="Times New Roman"/>
        </w:rPr>
        <w:t xml:space="preserve"> has just </w:t>
      </w:r>
      <w:r w:rsidR="00BE3FAF">
        <w:rPr>
          <w:rFonts w:cs="Times New Roman"/>
        </w:rPr>
        <w:t>three</w:t>
      </w:r>
      <w:r w:rsidR="0078733F" w:rsidRPr="00E63CAC">
        <w:rPr>
          <w:rFonts w:cs="Times New Roman"/>
        </w:rPr>
        <w:t xml:space="preserve"> schools in the region now</w:t>
      </w:r>
      <w:r w:rsidR="00DC6173">
        <w:rPr>
          <w:rFonts w:cs="Times New Roman"/>
        </w:rPr>
        <w:t xml:space="preserve"> and </w:t>
      </w:r>
      <w:r w:rsidR="0078733F" w:rsidRPr="00E63CAC">
        <w:rPr>
          <w:rFonts w:cs="Times New Roman"/>
        </w:rPr>
        <w:t>would like to consider either redistricting into another region</w:t>
      </w:r>
      <w:r w:rsidR="00DC6173">
        <w:rPr>
          <w:rFonts w:cs="Times New Roman"/>
        </w:rPr>
        <w:t>, breaking by location into other regions,</w:t>
      </w:r>
      <w:r w:rsidR="0078733F" w:rsidRPr="00E63CAC">
        <w:rPr>
          <w:rFonts w:cs="Times New Roman"/>
        </w:rPr>
        <w:t xml:space="preserve"> or be given approval to be invited into other regions</w:t>
      </w:r>
      <w:r w:rsidR="00DC6173">
        <w:rPr>
          <w:rFonts w:cs="Times New Roman"/>
        </w:rPr>
        <w:t xml:space="preserve"> for competition</w:t>
      </w:r>
      <w:r w:rsidR="0078733F" w:rsidRPr="00E63CAC">
        <w:rPr>
          <w:rFonts w:cs="Times New Roman"/>
        </w:rPr>
        <w:t xml:space="preserve">. </w:t>
      </w:r>
    </w:p>
    <w:p w14:paraId="54523EB0" w14:textId="77777777" w:rsidR="00DC6173" w:rsidRDefault="00DC6173" w:rsidP="0099360C">
      <w:pPr>
        <w:ind w:right="-540"/>
        <w:rPr>
          <w:rFonts w:cs="Times New Roman"/>
        </w:rPr>
      </w:pPr>
    </w:p>
    <w:p w14:paraId="380DF0CC" w14:textId="5A3D2E1E" w:rsidR="007D4E04" w:rsidRPr="00E63CAC" w:rsidRDefault="00666F37" w:rsidP="0099360C">
      <w:pPr>
        <w:ind w:right="-540"/>
        <w:rPr>
          <w:rFonts w:cs="Times New Roman"/>
        </w:rPr>
      </w:pPr>
      <w:r>
        <w:rPr>
          <w:rFonts w:cs="Times New Roman"/>
        </w:rPr>
        <w:t xml:space="preserve">Phil pointed out that there is </w:t>
      </w:r>
      <w:r w:rsidRPr="00E63CAC">
        <w:rPr>
          <w:rFonts w:cs="Times New Roman"/>
        </w:rPr>
        <w:t xml:space="preserve">nothing in CAF constitution about </w:t>
      </w:r>
      <w:r>
        <w:rPr>
          <w:rFonts w:cs="Times New Roman"/>
        </w:rPr>
        <w:t>regions or districting and m</w:t>
      </w:r>
      <w:r w:rsidRPr="00E63CAC">
        <w:rPr>
          <w:rFonts w:cs="Times New Roman"/>
        </w:rPr>
        <w:t>ov</w:t>
      </w:r>
      <w:r>
        <w:rPr>
          <w:rFonts w:cs="Times New Roman"/>
        </w:rPr>
        <w:t xml:space="preserve">ed </w:t>
      </w:r>
      <w:r w:rsidRPr="00E63CAC">
        <w:rPr>
          <w:rFonts w:cs="Times New Roman"/>
        </w:rPr>
        <w:t>for all to think about it</w:t>
      </w:r>
      <w:r>
        <w:rPr>
          <w:rFonts w:cs="Times New Roman"/>
        </w:rPr>
        <w:t xml:space="preserve"> until our next meeting. </w:t>
      </w:r>
      <w:r w:rsidRPr="00E63CAC">
        <w:rPr>
          <w:rFonts w:cs="Times New Roman"/>
        </w:rPr>
        <w:t xml:space="preserve"> </w:t>
      </w:r>
      <w:r w:rsidR="0014576A">
        <w:rPr>
          <w:rFonts w:cs="Times New Roman"/>
        </w:rPr>
        <w:t xml:space="preserve">Motioned first by Dave </w:t>
      </w:r>
      <w:r w:rsidR="00DC6173">
        <w:rPr>
          <w:rFonts w:cs="Times New Roman"/>
        </w:rPr>
        <w:t>Jackson and seconded by D</w:t>
      </w:r>
      <w:r w:rsidR="009C1FF2">
        <w:rPr>
          <w:rFonts w:cs="Times New Roman"/>
        </w:rPr>
        <w:t>.</w:t>
      </w:r>
      <w:r w:rsidR="00DC6173">
        <w:rPr>
          <w:rFonts w:cs="Times New Roman"/>
        </w:rPr>
        <w:t>J</w:t>
      </w:r>
      <w:r w:rsidR="009C1FF2">
        <w:rPr>
          <w:rFonts w:cs="Times New Roman"/>
        </w:rPr>
        <w:t>.</w:t>
      </w:r>
      <w:r w:rsidR="00DC6173">
        <w:rPr>
          <w:rFonts w:cs="Times New Roman"/>
        </w:rPr>
        <w:t xml:space="preserve"> Holt, the </w:t>
      </w:r>
      <w:r w:rsidR="007D4E04" w:rsidRPr="00E63CAC">
        <w:rPr>
          <w:rFonts w:cs="Times New Roman"/>
        </w:rPr>
        <w:t xml:space="preserve">idea </w:t>
      </w:r>
      <w:r w:rsidR="00DC6173">
        <w:rPr>
          <w:rFonts w:cs="Times New Roman"/>
        </w:rPr>
        <w:t>was</w:t>
      </w:r>
      <w:r w:rsidR="007D4E04" w:rsidRPr="00E63CAC">
        <w:rPr>
          <w:rFonts w:cs="Times New Roman"/>
        </w:rPr>
        <w:t xml:space="preserve"> tabled</w:t>
      </w:r>
      <w:r w:rsidR="00DC6173">
        <w:rPr>
          <w:rFonts w:cs="Times New Roman"/>
        </w:rPr>
        <w:t xml:space="preserve"> until our Fall CAF meeting</w:t>
      </w:r>
    </w:p>
    <w:p w14:paraId="51D37FAC" w14:textId="77777777" w:rsidR="004E3F8C" w:rsidRDefault="004E3F8C" w:rsidP="0099360C">
      <w:pPr>
        <w:ind w:right="-540"/>
        <w:rPr>
          <w:rFonts w:cs="Times New Roman"/>
        </w:rPr>
      </w:pPr>
    </w:p>
    <w:p w14:paraId="3F486609" w14:textId="05A67718" w:rsidR="007D4E04" w:rsidRPr="00E63CAC" w:rsidRDefault="004E3F8C" w:rsidP="0099360C">
      <w:pPr>
        <w:ind w:right="-540"/>
        <w:rPr>
          <w:rFonts w:cs="Times New Roman"/>
        </w:rPr>
      </w:pPr>
      <w:r>
        <w:rPr>
          <w:rFonts w:cs="Times New Roman"/>
        </w:rPr>
        <w:t>Geoff Revard then p</w:t>
      </w:r>
      <w:r w:rsidR="00964C8A" w:rsidRPr="00E63CAC">
        <w:rPr>
          <w:rFonts w:cs="Times New Roman"/>
        </w:rPr>
        <w:t>ropos</w:t>
      </w:r>
      <w:r>
        <w:rPr>
          <w:rFonts w:cs="Times New Roman"/>
        </w:rPr>
        <w:t>ed several n</w:t>
      </w:r>
      <w:r w:rsidR="00964C8A" w:rsidRPr="00E63CAC">
        <w:rPr>
          <w:rFonts w:cs="Times New Roman"/>
        </w:rPr>
        <w:t>ew Constitutional amendments</w:t>
      </w:r>
      <w:r>
        <w:rPr>
          <w:rFonts w:cs="Times New Roman"/>
        </w:rPr>
        <w:t xml:space="preserve">, which are attached below.  The changes reflect </w:t>
      </w:r>
      <w:r w:rsidR="007D4E04" w:rsidRPr="00E63CAC">
        <w:rPr>
          <w:rFonts w:cs="Times New Roman"/>
        </w:rPr>
        <w:t>things that were done</w:t>
      </w:r>
      <w:r>
        <w:rPr>
          <w:rFonts w:cs="Times New Roman"/>
        </w:rPr>
        <w:t xml:space="preserve"> in the past</w:t>
      </w:r>
      <w:r w:rsidR="007D4E04" w:rsidRPr="00E63CAC">
        <w:rPr>
          <w:rFonts w:cs="Times New Roman"/>
        </w:rPr>
        <w:t xml:space="preserve">, and have lapsed, </w:t>
      </w:r>
      <w:r>
        <w:rPr>
          <w:rFonts w:cs="Times New Roman"/>
        </w:rPr>
        <w:t>and ergo</w:t>
      </w:r>
      <w:r w:rsidR="007D4E04" w:rsidRPr="00E63CAC">
        <w:rPr>
          <w:rFonts w:cs="Times New Roman"/>
        </w:rPr>
        <w:t xml:space="preserve"> should be taken out of the constitution</w:t>
      </w:r>
      <w:r>
        <w:rPr>
          <w:rFonts w:cs="Times New Roman"/>
        </w:rPr>
        <w:t>.</w:t>
      </w:r>
    </w:p>
    <w:p w14:paraId="48C9078F" w14:textId="77777777" w:rsidR="007D4E04" w:rsidRPr="00E63CAC" w:rsidRDefault="007D4E04" w:rsidP="0099360C">
      <w:pPr>
        <w:ind w:right="-540"/>
        <w:rPr>
          <w:rFonts w:cs="Times New Roman"/>
        </w:rPr>
      </w:pPr>
    </w:p>
    <w:p w14:paraId="50DA1E05" w14:textId="77D695C6" w:rsidR="007D4E04" w:rsidRPr="00E63CAC" w:rsidRDefault="007D4E04" w:rsidP="0099360C">
      <w:pPr>
        <w:ind w:right="-540"/>
        <w:rPr>
          <w:rFonts w:cs="Times New Roman"/>
        </w:rPr>
      </w:pPr>
      <w:r w:rsidRPr="00E63CAC">
        <w:rPr>
          <w:rFonts w:cs="Times New Roman"/>
        </w:rPr>
        <w:t>Lesli</w:t>
      </w:r>
      <w:r w:rsidR="004E3F8C">
        <w:rPr>
          <w:rFonts w:cs="Times New Roman"/>
        </w:rPr>
        <w:t>e</w:t>
      </w:r>
      <w:r w:rsidRPr="00E63CAC">
        <w:rPr>
          <w:rFonts w:cs="Times New Roman"/>
        </w:rPr>
        <w:t xml:space="preserve"> Perkins </w:t>
      </w:r>
      <w:r w:rsidR="004E3F8C">
        <w:rPr>
          <w:rFonts w:cs="Times New Roman"/>
        </w:rPr>
        <w:t xml:space="preserve">asked if we could add regional directors, among these specific amendments.  </w:t>
      </w:r>
      <w:r w:rsidRPr="00E63CAC">
        <w:rPr>
          <w:rFonts w:cs="Times New Roman"/>
        </w:rPr>
        <w:t xml:space="preserve">Phil </w:t>
      </w:r>
      <w:r w:rsidR="004E3F8C">
        <w:rPr>
          <w:rFonts w:cs="Times New Roman"/>
        </w:rPr>
        <w:t xml:space="preserve">replied that </w:t>
      </w:r>
      <w:r w:rsidRPr="00E63CAC">
        <w:rPr>
          <w:rFonts w:cs="Times New Roman"/>
        </w:rPr>
        <w:t xml:space="preserve">this </w:t>
      </w:r>
      <w:r w:rsidR="004E3F8C">
        <w:rPr>
          <w:rFonts w:cs="Times New Roman"/>
        </w:rPr>
        <w:t>would need</w:t>
      </w:r>
      <w:r w:rsidRPr="00E63CAC">
        <w:rPr>
          <w:rFonts w:cs="Times New Roman"/>
        </w:rPr>
        <w:t xml:space="preserve"> to be presented as an </w:t>
      </w:r>
      <w:r w:rsidR="004E3F8C">
        <w:rPr>
          <w:rFonts w:cs="Times New Roman"/>
        </w:rPr>
        <w:t xml:space="preserve">additional new </w:t>
      </w:r>
      <w:r w:rsidRPr="00E63CAC">
        <w:rPr>
          <w:rFonts w:cs="Times New Roman"/>
        </w:rPr>
        <w:t xml:space="preserve">amendment </w:t>
      </w:r>
      <w:r w:rsidR="004E3F8C">
        <w:rPr>
          <w:rFonts w:cs="Times New Roman"/>
        </w:rPr>
        <w:t>at the next meeting.</w:t>
      </w:r>
    </w:p>
    <w:p w14:paraId="30C70D31" w14:textId="77777777" w:rsidR="00A07084" w:rsidRDefault="00A07084" w:rsidP="00A07084">
      <w:pPr>
        <w:ind w:right="-540"/>
        <w:rPr>
          <w:rFonts w:cs="Times New Roman"/>
        </w:rPr>
      </w:pPr>
    </w:p>
    <w:p w14:paraId="26C96891" w14:textId="12F47E91" w:rsidR="00A07084" w:rsidRPr="00A07084" w:rsidRDefault="00A07084" w:rsidP="00A07084">
      <w:pPr>
        <w:ind w:right="-540"/>
        <w:rPr>
          <w:rFonts w:cs="Times New Roman"/>
        </w:rPr>
      </w:pPr>
      <w:r w:rsidRPr="00A07084">
        <w:rPr>
          <w:rFonts w:cs="Times New Roman"/>
        </w:rPr>
        <w:t>Phil then r</w:t>
      </w:r>
      <w:r w:rsidR="00964C8A" w:rsidRPr="00A07084">
        <w:rPr>
          <w:rFonts w:cs="Times New Roman"/>
        </w:rPr>
        <w:t>ecogniti</w:t>
      </w:r>
      <w:r w:rsidRPr="00A07084">
        <w:rPr>
          <w:rFonts w:cs="Times New Roman"/>
        </w:rPr>
        <w:t>zed</w:t>
      </w:r>
      <w:r w:rsidR="00964C8A" w:rsidRPr="00A07084">
        <w:rPr>
          <w:rFonts w:cs="Times New Roman"/>
        </w:rPr>
        <w:t xml:space="preserve"> </w:t>
      </w:r>
      <w:r w:rsidRPr="00A07084">
        <w:rPr>
          <w:rFonts w:cs="Times New Roman"/>
        </w:rPr>
        <w:t xml:space="preserve">those teachers who are </w:t>
      </w:r>
      <w:r w:rsidR="00964C8A" w:rsidRPr="00A07084">
        <w:rPr>
          <w:rFonts w:cs="Times New Roman"/>
        </w:rPr>
        <w:t xml:space="preserve">new </w:t>
      </w:r>
      <w:r w:rsidR="007D4E04" w:rsidRPr="00A07084">
        <w:rPr>
          <w:rFonts w:cs="Times New Roman"/>
        </w:rPr>
        <w:t>to state and</w:t>
      </w:r>
      <w:r w:rsidRPr="00A07084">
        <w:rPr>
          <w:rFonts w:cs="Times New Roman"/>
        </w:rPr>
        <w:t>/or</w:t>
      </w:r>
      <w:r w:rsidR="007D4E04" w:rsidRPr="00A07084">
        <w:rPr>
          <w:rFonts w:cs="Times New Roman"/>
        </w:rPr>
        <w:t xml:space="preserve"> CAF this year</w:t>
      </w:r>
      <w:r w:rsidRPr="00A07084">
        <w:rPr>
          <w:rFonts w:cs="Times New Roman"/>
        </w:rPr>
        <w:t xml:space="preserve">, including </w:t>
      </w:r>
      <w:r w:rsidR="007D4E04" w:rsidRPr="00A07084">
        <w:rPr>
          <w:rFonts w:cs="Times New Roman"/>
        </w:rPr>
        <w:t>Boz</w:t>
      </w:r>
      <w:r w:rsidRPr="00A07084">
        <w:rPr>
          <w:rFonts w:cs="Times New Roman"/>
        </w:rPr>
        <w:t>e</w:t>
      </w:r>
      <w:r w:rsidR="007D4E04" w:rsidRPr="00A07084">
        <w:rPr>
          <w:rFonts w:cs="Times New Roman"/>
        </w:rPr>
        <w:t>na</w:t>
      </w:r>
      <w:r w:rsidR="00BE3FAF">
        <w:rPr>
          <w:rFonts w:cs="Times New Roman"/>
        </w:rPr>
        <w:t xml:space="preserve"> Lawson, Jana Well</w:t>
      </w:r>
      <w:r w:rsidRPr="00A07084">
        <w:rPr>
          <w:rFonts w:cs="Times New Roman"/>
        </w:rPr>
        <w:t>s, and Auriana Jimenez</w:t>
      </w:r>
    </w:p>
    <w:p w14:paraId="58C697CD" w14:textId="77777777" w:rsidR="007D4E04" w:rsidRPr="00E63CAC" w:rsidRDefault="007D4E04" w:rsidP="007D4E04">
      <w:pPr>
        <w:ind w:right="-540"/>
        <w:rPr>
          <w:rFonts w:cs="Times New Roman"/>
        </w:rPr>
      </w:pPr>
    </w:p>
    <w:p w14:paraId="55BA88A9" w14:textId="38358024" w:rsidR="007D4E04" w:rsidRPr="00E63CAC" w:rsidRDefault="00666F37" w:rsidP="007D4E04">
      <w:pPr>
        <w:ind w:right="-540"/>
        <w:rPr>
          <w:rFonts w:cs="Times New Roman"/>
        </w:rPr>
      </w:pPr>
      <w:r>
        <w:rPr>
          <w:rFonts w:cs="Times New Roman"/>
        </w:rPr>
        <w:t>New and</w:t>
      </w:r>
      <w:r w:rsidR="00A07084">
        <w:rPr>
          <w:rFonts w:cs="Times New Roman"/>
        </w:rPr>
        <w:t xml:space="preserve"> open positions followed this recognition, including:</w:t>
      </w:r>
    </w:p>
    <w:p w14:paraId="70199887" w14:textId="478BCEC9" w:rsidR="007D4E04" w:rsidRPr="00A07084" w:rsidRDefault="007D4E04" w:rsidP="00A07084">
      <w:pPr>
        <w:pStyle w:val="ListParagraph"/>
        <w:numPr>
          <w:ilvl w:val="0"/>
          <w:numId w:val="4"/>
        </w:numPr>
        <w:ind w:right="-540"/>
        <w:rPr>
          <w:rFonts w:cs="Times New Roman"/>
        </w:rPr>
      </w:pPr>
      <w:r w:rsidRPr="00A07084">
        <w:rPr>
          <w:rFonts w:cs="Times New Roman"/>
        </w:rPr>
        <w:t xml:space="preserve">Berkeley </w:t>
      </w:r>
      <w:r w:rsidR="00666F37" w:rsidRPr="00A07084">
        <w:rPr>
          <w:rFonts w:cs="Times New Roman"/>
        </w:rPr>
        <w:t>Preparatory</w:t>
      </w:r>
      <w:r w:rsidRPr="00A07084">
        <w:rPr>
          <w:rFonts w:cs="Times New Roman"/>
        </w:rPr>
        <w:t xml:space="preserve"> school is looking fo</w:t>
      </w:r>
      <w:r w:rsidR="001B7364" w:rsidRPr="00A07084">
        <w:rPr>
          <w:rFonts w:cs="Times New Roman"/>
        </w:rPr>
        <w:t>r</w:t>
      </w:r>
      <w:r w:rsidRPr="00A07084">
        <w:rPr>
          <w:rFonts w:cs="Times New Roman"/>
        </w:rPr>
        <w:t xml:space="preserve"> a</w:t>
      </w:r>
      <w:r w:rsidR="001B7364" w:rsidRPr="00A07084">
        <w:rPr>
          <w:rFonts w:cs="Times New Roman"/>
        </w:rPr>
        <w:t>n</w:t>
      </w:r>
      <w:r w:rsidRPr="00A07084">
        <w:rPr>
          <w:rFonts w:cs="Times New Roman"/>
        </w:rPr>
        <w:t xml:space="preserve"> </w:t>
      </w:r>
      <w:r w:rsidR="001B7364" w:rsidRPr="00A07084">
        <w:rPr>
          <w:rFonts w:cs="Times New Roman"/>
        </w:rPr>
        <w:t xml:space="preserve">immediate </w:t>
      </w:r>
      <w:r w:rsidRPr="00A07084">
        <w:rPr>
          <w:rFonts w:cs="Times New Roman"/>
        </w:rPr>
        <w:t>Latin teacher part time</w:t>
      </w:r>
    </w:p>
    <w:p w14:paraId="34F63853" w14:textId="4D33684A" w:rsidR="007D4E04" w:rsidRPr="00A07084" w:rsidRDefault="00A07084" w:rsidP="00A07084">
      <w:pPr>
        <w:pStyle w:val="ListParagraph"/>
        <w:numPr>
          <w:ilvl w:val="0"/>
          <w:numId w:val="4"/>
        </w:numPr>
        <w:ind w:right="-540"/>
        <w:rPr>
          <w:rFonts w:cs="Times New Roman"/>
        </w:rPr>
      </w:pPr>
      <w:r>
        <w:rPr>
          <w:rFonts w:cs="Times New Roman"/>
        </w:rPr>
        <w:t xml:space="preserve">A middle school position at </w:t>
      </w:r>
      <w:r w:rsidR="00666F37">
        <w:rPr>
          <w:rFonts w:cs="Times New Roman"/>
        </w:rPr>
        <w:t>Windermere</w:t>
      </w:r>
      <w:r>
        <w:rPr>
          <w:rFonts w:cs="Times New Roman"/>
        </w:rPr>
        <w:t xml:space="preserve"> in Orlando </w:t>
      </w:r>
    </w:p>
    <w:p w14:paraId="0979D4B6" w14:textId="255F3906" w:rsidR="007D4E04" w:rsidRPr="00A07084" w:rsidRDefault="00A07084" w:rsidP="00A07084">
      <w:pPr>
        <w:pStyle w:val="ListParagraph"/>
        <w:numPr>
          <w:ilvl w:val="0"/>
          <w:numId w:val="4"/>
        </w:numPr>
        <w:ind w:right="-540"/>
        <w:rPr>
          <w:rFonts w:cs="Times New Roman"/>
        </w:rPr>
      </w:pPr>
      <w:r>
        <w:rPr>
          <w:rFonts w:cs="Times New Roman"/>
        </w:rPr>
        <w:t>A m</w:t>
      </w:r>
      <w:r w:rsidR="007D4E04" w:rsidRPr="00A07084">
        <w:rPr>
          <w:rFonts w:cs="Times New Roman"/>
        </w:rPr>
        <w:t>aternity leave at Maclay in Tallahassee</w:t>
      </w:r>
    </w:p>
    <w:p w14:paraId="21E2065D" w14:textId="5B4036CD" w:rsidR="007D4E04" w:rsidRPr="00A07084" w:rsidRDefault="007D4E04" w:rsidP="00A07084">
      <w:pPr>
        <w:pStyle w:val="ListParagraph"/>
        <w:numPr>
          <w:ilvl w:val="0"/>
          <w:numId w:val="4"/>
        </w:numPr>
        <w:ind w:right="-540"/>
        <w:rPr>
          <w:rFonts w:cs="Times New Roman"/>
        </w:rPr>
      </w:pPr>
      <w:r w:rsidRPr="00A07084">
        <w:rPr>
          <w:rFonts w:cs="Times New Roman"/>
        </w:rPr>
        <w:t xml:space="preserve">Durant High School </w:t>
      </w:r>
      <w:r w:rsidR="00A07084">
        <w:rPr>
          <w:rFonts w:cs="Times New Roman"/>
        </w:rPr>
        <w:t xml:space="preserve">would like to </w:t>
      </w:r>
      <w:r w:rsidRPr="00A07084">
        <w:rPr>
          <w:rFonts w:cs="Times New Roman"/>
        </w:rPr>
        <w:t>restart</w:t>
      </w:r>
      <w:r w:rsidR="00A07084">
        <w:rPr>
          <w:rFonts w:cs="Times New Roman"/>
        </w:rPr>
        <w:t xml:space="preserve"> their </w:t>
      </w:r>
      <w:r w:rsidRPr="00A07084">
        <w:rPr>
          <w:rFonts w:cs="Times New Roman"/>
        </w:rPr>
        <w:t>program</w:t>
      </w:r>
    </w:p>
    <w:p w14:paraId="5B14466D" w14:textId="5A6B3F94" w:rsidR="007D4E04" w:rsidRPr="00A07084" w:rsidRDefault="00A07084" w:rsidP="00A07084">
      <w:pPr>
        <w:pStyle w:val="ListParagraph"/>
        <w:numPr>
          <w:ilvl w:val="0"/>
          <w:numId w:val="4"/>
        </w:numPr>
        <w:ind w:right="-540"/>
        <w:rPr>
          <w:rFonts w:cs="Times New Roman"/>
        </w:rPr>
      </w:pPr>
      <w:r>
        <w:rPr>
          <w:rFonts w:cs="Times New Roman"/>
        </w:rPr>
        <w:t>Westminster Academy in Ft Lauderdale</w:t>
      </w:r>
    </w:p>
    <w:p w14:paraId="5CAE2F3D" w14:textId="77777777" w:rsidR="00A07084" w:rsidRDefault="00A07084" w:rsidP="007D4E04">
      <w:pPr>
        <w:ind w:right="-540"/>
        <w:rPr>
          <w:rFonts w:cs="Times New Roman"/>
        </w:rPr>
      </w:pPr>
    </w:p>
    <w:p w14:paraId="0FBF9D4E" w14:textId="2CE0FD60" w:rsidR="007D4E04" w:rsidRPr="00E63CAC" w:rsidRDefault="00A07084" w:rsidP="007D4E04">
      <w:pPr>
        <w:ind w:right="-540"/>
        <w:rPr>
          <w:rFonts w:cs="Times New Roman"/>
        </w:rPr>
      </w:pPr>
      <w:r>
        <w:rPr>
          <w:rFonts w:cs="Times New Roman"/>
        </w:rPr>
        <w:t xml:space="preserve">Briefly, </w:t>
      </w:r>
      <w:r w:rsidR="007D4E04" w:rsidRPr="00E63CAC">
        <w:rPr>
          <w:rFonts w:cs="Times New Roman"/>
        </w:rPr>
        <w:t>Aurelia</w:t>
      </w:r>
      <w:r>
        <w:rPr>
          <w:rFonts w:cs="Times New Roman"/>
        </w:rPr>
        <w:t xml:space="preserve"> Ogles discussed the upcoming</w:t>
      </w:r>
      <w:r w:rsidR="007D4E04" w:rsidRPr="00E63CAC">
        <w:rPr>
          <w:rFonts w:cs="Times New Roman"/>
        </w:rPr>
        <w:t xml:space="preserve"> </w:t>
      </w:r>
      <w:r w:rsidR="00666F37" w:rsidRPr="00E63CAC">
        <w:rPr>
          <w:rFonts w:cs="Times New Roman"/>
        </w:rPr>
        <w:t>Latin</w:t>
      </w:r>
      <w:r w:rsidR="007D4E04" w:rsidRPr="00E63CAC">
        <w:rPr>
          <w:rFonts w:cs="Times New Roman"/>
        </w:rPr>
        <w:t xml:space="preserve"> teacher trip</w:t>
      </w:r>
      <w:r>
        <w:rPr>
          <w:rFonts w:cs="Times New Roman"/>
        </w:rPr>
        <w:t xml:space="preserve"> to Germany in June. There are still openings on the trip; if you are interested, please contact her. </w:t>
      </w:r>
    </w:p>
    <w:p w14:paraId="42B75857" w14:textId="77777777" w:rsidR="007D4E04" w:rsidRPr="00E63CAC" w:rsidRDefault="007D4E04" w:rsidP="007D4E04">
      <w:pPr>
        <w:ind w:right="-540"/>
        <w:rPr>
          <w:rFonts w:cs="Times New Roman"/>
        </w:rPr>
      </w:pPr>
    </w:p>
    <w:p w14:paraId="33625C39" w14:textId="7DEF4B41" w:rsidR="007D4E04" w:rsidRPr="00E63CAC" w:rsidRDefault="00A07084" w:rsidP="007D4E04">
      <w:pPr>
        <w:ind w:right="-540"/>
        <w:rPr>
          <w:rFonts w:cs="Times New Roman"/>
        </w:rPr>
      </w:pPr>
      <w:r>
        <w:rPr>
          <w:rFonts w:cs="Times New Roman"/>
        </w:rPr>
        <w:t>The r</w:t>
      </w:r>
      <w:r w:rsidR="007D4E04" w:rsidRPr="00E63CAC">
        <w:rPr>
          <w:rFonts w:cs="Times New Roman"/>
        </w:rPr>
        <w:t xml:space="preserve">esults of </w:t>
      </w:r>
      <w:r>
        <w:rPr>
          <w:rFonts w:cs="Times New Roman"/>
        </w:rPr>
        <w:t>e</w:t>
      </w:r>
      <w:r w:rsidR="007D4E04" w:rsidRPr="00E63CAC">
        <w:rPr>
          <w:rFonts w:cs="Times New Roman"/>
        </w:rPr>
        <w:t>lection</w:t>
      </w:r>
      <w:r>
        <w:rPr>
          <w:rFonts w:cs="Times New Roman"/>
        </w:rPr>
        <w:t xml:space="preserve">s for Academic Co-Chair and Orals Co-Chair were announced; </w:t>
      </w:r>
    </w:p>
    <w:p w14:paraId="758F8F67" w14:textId="18733A05" w:rsidR="0099360C" w:rsidRPr="00E63CAC" w:rsidRDefault="007D4E04" w:rsidP="0099360C">
      <w:pPr>
        <w:ind w:right="-540"/>
        <w:rPr>
          <w:rFonts w:cs="Times New Roman"/>
        </w:rPr>
      </w:pPr>
      <w:r w:rsidRPr="00E63CAC">
        <w:rPr>
          <w:rFonts w:cs="Times New Roman"/>
        </w:rPr>
        <w:t>Harrison</w:t>
      </w:r>
      <w:r w:rsidR="00A07084">
        <w:rPr>
          <w:rFonts w:cs="Times New Roman"/>
        </w:rPr>
        <w:t xml:space="preserve"> </w:t>
      </w:r>
      <w:r w:rsidR="00666F37">
        <w:rPr>
          <w:rFonts w:cs="Times New Roman"/>
        </w:rPr>
        <w:t>Sepulveda</w:t>
      </w:r>
      <w:r w:rsidR="00A07084">
        <w:rPr>
          <w:rFonts w:cs="Times New Roman"/>
        </w:rPr>
        <w:t xml:space="preserve"> won the </w:t>
      </w:r>
      <w:r w:rsidRPr="00E63CAC">
        <w:rPr>
          <w:rFonts w:cs="Times New Roman"/>
        </w:rPr>
        <w:t>academics</w:t>
      </w:r>
      <w:r w:rsidR="00A07084">
        <w:rPr>
          <w:rFonts w:cs="Times New Roman"/>
        </w:rPr>
        <w:t>, while Daniel Germain won the orals.</w:t>
      </w:r>
    </w:p>
    <w:p w14:paraId="26E622CB" w14:textId="77777777" w:rsidR="007D4E04" w:rsidRPr="00E63CAC" w:rsidRDefault="007D4E04" w:rsidP="0099360C">
      <w:pPr>
        <w:ind w:right="-540"/>
        <w:rPr>
          <w:rFonts w:cs="Times New Roman"/>
        </w:rPr>
      </w:pPr>
    </w:p>
    <w:p w14:paraId="360B3D62" w14:textId="78689F24" w:rsidR="00CC2015" w:rsidRPr="00E63CAC" w:rsidRDefault="00D161C5" w:rsidP="0099360C">
      <w:pPr>
        <w:ind w:right="-540"/>
        <w:rPr>
          <w:rFonts w:cs="Times New Roman"/>
        </w:rPr>
      </w:pPr>
      <w:r w:rsidRPr="00E63CAC">
        <w:rPr>
          <w:rFonts w:cs="Times New Roman"/>
        </w:rPr>
        <w:t>As the time was coming to a close, Ph</w:t>
      </w:r>
      <w:r w:rsidR="007E6237" w:rsidRPr="00E63CAC">
        <w:rPr>
          <w:rFonts w:cs="Times New Roman"/>
        </w:rPr>
        <w:t xml:space="preserve">il </w:t>
      </w:r>
      <w:r w:rsidR="00666F37" w:rsidRPr="00E63CAC">
        <w:rPr>
          <w:rFonts w:cs="Times New Roman"/>
        </w:rPr>
        <w:t>Dillinger</w:t>
      </w:r>
      <w:r w:rsidR="007E6237" w:rsidRPr="00E63CAC">
        <w:rPr>
          <w:rFonts w:cs="Times New Roman"/>
        </w:rPr>
        <w:t xml:space="preserve"> asked for a motion to </w:t>
      </w:r>
      <w:r w:rsidR="007D4E04" w:rsidRPr="00E63CAC">
        <w:rPr>
          <w:rFonts w:cs="Times New Roman"/>
        </w:rPr>
        <w:t>adjou</w:t>
      </w:r>
      <w:r w:rsidR="007E6237" w:rsidRPr="00E63CAC">
        <w:rPr>
          <w:rFonts w:cs="Times New Roman"/>
        </w:rPr>
        <w:t>rn the CAF Spring meeting. This was motioned by Dr. Bebergal, seconded by Robert A</w:t>
      </w:r>
      <w:r w:rsidR="00FB056E" w:rsidRPr="00E63CAC">
        <w:rPr>
          <w:rFonts w:cs="Times New Roman"/>
        </w:rPr>
        <w:t>mstutz,</w:t>
      </w:r>
      <w:r w:rsidR="007E6237" w:rsidRPr="00E63CAC">
        <w:rPr>
          <w:rFonts w:cs="Times New Roman"/>
        </w:rPr>
        <w:t xml:space="preserve"> and accepted by vote</w:t>
      </w:r>
      <w:r w:rsidR="00BE3FAF">
        <w:rPr>
          <w:rFonts w:cs="Times New Roman"/>
        </w:rPr>
        <w:t>.</w:t>
      </w:r>
      <w:r w:rsidR="007E6237" w:rsidRPr="00E63CAC">
        <w:rPr>
          <w:rFonts w:cs="Times New Roman"/>
        </w:rPr>
        <w:t xml:space="preserve">  Thusly, Phil ended the meeting at 6:29</w:t>
      </w:r>
      <w:r w:rsidR="00BE3FAF">
        <w:rPr>
          <w:rFonts w:cs="Times New Roman"/>
        </w:rPr>
        <w:t xml:space="preserve"> pm</w:t>
      </w:r>
      <w:r w:rsidR="00CC2015" w:rsidRPr="00E63CAC">
        <w:rPr>
          <w:rFonts w:cs="Times New Roman"/>
        </w:rPr>
        <w:t>.</w:t>
      </w:r>
    </w:p>
    <w:p w14:paraId="77C4683D" w14:textId="77777777" w:rsidR="00CC2015" w:rsidRPr="00E63CAC" w:rsidRDefault="00CC2015">
      <w:pPr>
        <w:rPr>
          <w:rFonts w:cs="Times New Roman"/>
        </w:rPr>
      </w:pPr>
      <w:r w:rsidRPr="00E63CAC">
        <w:rPr>
          <w:rFonts w:cs="Times New Roman"/>
        </w:rPr>
        <w:br w:type="page"/>
      </w:r>
    </w:p>
    <w:p w14:paraId="1CE6D046" w14:textId="77777777" w:rsidR="00E63CAC" w:rsidRPr="00E63CAC" w:rsidRDefault="00E63CAC">
      <w:pPr>
        <w:rPr>
          <w:rFonts w:cs="Times New Roman"/>
        </w:rPr>
      </w:pPr>
      <w:r w:rsidRPr="00E63CAC">
        <w:rPr>
          <w:rFonts w:cs="Times New Roman"/>
        </w:rPr>
        <w:t>Proposed Amendments</w:t>
      </w:r>
    </w:p>
    <w:p w14:paraId="652BED6C" w14:textId="77777777" w:rsidR="00E63CAC" w:rsidRPr="00E63CAC" w:rsidRDefault="00E63CAC">
      <w:pPr>
        <w:rPr>
          <w:rFonts w:cs="Times New Roman"/>
        </w:rPr>
      </w:pPr>
    </w:p>
    <w:p w14:paraId="2E234355" w14:textId="77777777" w:rsidR="00E63CAC" w:rsidRPr="00E63CAC" w:rsidRDefault="00E63CAC" w:rsidP="00E63CAC">
      <w:pPr>
        <w:pBdr>
          <w:top w:val="single" w:sz="4" w:space="1" w:color="auto"/>
          <w:left w:val="single" w:sz="4" w:space="4" w:color="auto"/>
          <w:bottom w:val="single" w:sz="4" w:space="16" w:color="auto"/>
          <w:right w:val="single" w:sz="4" w:space="4" w:color="auto"/>
        </w:pBdr>
        <w:rPr>
          <w:b/>
        </w:rPr>
      </w:pPr>
      <w:r w:rsidRPr="00E63CAC">
        <w:rPr>
          <w:b/>
        </w:rPr>
        <w:t>Article V: Officers</w:t>
      </w:r>
    </w:p>
    <w:p w14:paraId="19DADB4A" w14:textId="77777777" w:rsidR="00E63CAC" w:rsidRPr="00E63CAC" w:rsidRDefault="00E63CAC" w:rsidP="00E63CAC">
      <w:pPr>
        <w:pBdr>
          <w:top w:val="single" w:sz="4" w:space="1" w:color="auto"/>
          <w:left w:val="single" w:sz="4" w:space="4" w:color="auto"/>
          <w:bottom w:val="single" w:sz="4" w:space="16" w:color="auto"/>
          <w:right w:val="single" w:sz="4" w:space="4" w:color="auto"/>
        </w:pBdr>
      </w:pPr>
      <w:r w:rsidRPr="00E63CAC">
        <w:rPr>
          <w:b/>
        </w:rPr>
        <w:t>Section 1.</w:t>
      </w:r>
      <w:r w:rsidRPr="00E63CAC">
        <w:t xml:space="preserve"> </w:t>
      </w:r>
      <w:r w:rsidRPr="00E63CAC">
        <w:tab/>
        <w:t>Officers of this Association shall be:  President, Vice-President, Secretary, Treasurer, State Chair, and Executive Secretary.</w:t>
      </w:r>
    </w:p>
    <w:p w14:paraId="7C1B5D54" w14:textId="77777777" w:rsidR="00E63CAC" w:rsidRPr="00E63CAC" w:rsidRDefault="00E63CAC" w:rsidP="00E63CAC">
      <w:pPr>
        <w:pBdr>
          <w:top w:val="single" w:sz="4" w:space="1" w:color="auto"/>
          <w:left w:val="single" w:sz="4" w:space="4" w:color="auto"/>
          <w:bottom w:val="single" w:sz="4" w:space="16" w:color="auto"/>
          <w:right w:val="single" w:sz="4" w:space="4" w:color="auto"/>
        </w:pBdr>
      </w:pPr>
      <w:r w:rsidRPr="00E63CAC">
        <w:rPr>
          <w:b/>
        </w:rPr>
        <w:t>Proposed:</w:t>
      </w:r>
      <w:r w:rsidRPr="00E63CAC">
        <w:t xml:space="preserve"> Officers of this Association shall be:  President, Vice-President, Secretary, Treasurer, and State Chair.   </w:t>
      </w:r>
    </w:p>
    <w:p w14:paraId="40D8493D" w14:textId="77777777" w:rsidR="00E63CAC" w:rsidRPr="00E63CAC" w:rsidRDefault="00E63CAC" w:rsidP="00E63CAC">
      <w:pPr>
        <w:pBdr>
          <w:top w:val="single" w:sz="4" w:space="1" w:color="auto"/>
          <w:left w:val="single" w:sz="4" w:space="4" w:color="auto"/>
          <w:bottom w:val="single" w:sz="4" w:space="16" w:color="auto"/>
          <w:right w:val="single" w:sz="4" w:space="4" w:color="auto"/>
        </w:pBdr>
      </w:pPr>
      <w:r w:rsidRPr="00E63CAC">
        <w:rPr>
          <w:b/>
        </w:rPr>
        <w:t>Rationale:</w:t>
      </w:r>
      <w:r w:rsidRPr="00E63CAC">
        <w:t xml:space="preserve"> We have not had an executive secretary for as long as I can remember. Email and the personal computer have made this office largely unnecessary.  Changes to make constitution match current practice. </w:t>
      </w:r>
    </w:p>
    <w:p w14:paraId="447E8E63" w14:textId="77777777" w:rsidR="00E63CAC" w:rsidRPr="00E63CAC" w:rsidRDefault="00E63CAC" w:rsidP="00E63CAC">
      <w:pPr>
        <w:pBdr>
          <w:top w:val="single" w:sz="4" w:space="1" w:color="auto"/>
          <w:left w:val="single" w:sz="4" w:space="4" w:color="auto"/>
          <w:bottom w:val="single" w:sz="4" w:space="16" w:color="auto"/>
          <w:right w:val="single" w:sz="4" w:space="4" w:color="auto"/>
        </w:pBdr>
      </w:pPr>
      <w:r w:rsidRPr="00E63CAC">
        <w:rPr>
          <w:b/>
        </w:rPr>
        <w:t>Section 3.</w:t>
      </w:r>
      <w:r w:rsidRPr="00E63CAC">
        <w:tab/>
        <w:t xml:space="preserve">The officers of the Association shall be elected at the spring meeting of the Association for a term of two years, (excepting the executive secretary) the term of office to commence on July first following the election (excepting the Vice President who will serve on apprentice year before his term of office commences).  In order to maintain a continuum of experience in the Executive Council, groups of officers shall be elected in alternate years in such a way that the President and Secretary may serve within the same </w:t>
      </w:r>
      <w:proofErr w:type="gramStart"/>
      <w:r w:rsidRPr="00E63CAC">
        <w:t>two year</w:t>
      </w:r>
      <w:proofErr w:type="gramEnd"/>
      <w:r w:rsidRPr="00E63CAC">
        <w:t xml:space="preserve"> period; and the Vice President and Treasurer in a like manner will alternate their two year period with that the first group of officers named.  The Executive Secretary shall be elected for a term of five years and may continue in office for other terms if elected again.</w:t>
      </w:r>
    </w:p>
    <w:p w14:paraId="46295504" w14:textId="77777777" w:rsidR="00E63CAC" w:rsidRPr="00E63CAC" w:rsidRDefault="00E63CAC" w:rsidP="00E63CAC">
      <w:pPr>
        <w:pBdr>
          <w:top w:val="single" w:sz="4" w:space="1" w:color="auto"/>
          <w:left w:val="single" w:sz="4" w:space="4" w:color="auto"/>
          <w:bottom w:val="single" w:sz="4" w:space="16" w:color="auto"/>
          <w:right w:val="single" w:sz="4" w:space="4" w:color="auto"/>
        </w:pBdr>
      </w:pPr>
      <w:r w:rsidRPr="00E63CAC">
        <w:rPr>
          <w:b/>
        </w:rPr>
        <w:t>Proposed:</w:t>
      </w:r>
      <w:r w:rsidRPr="00E63CAC">
        <w:t xml:space="preserve"> The officers of the Association shall be elected at the spring meeting of the Association for a term of two years, the term of office will commence in July following the election (excepting the Vice President who will serve an apprentice year before his or her term of office commences).  In order to maintain a continuum of experience in the Executive Council, groups of officers shall be elected in alternate years in such a way that the President and Secretary may serve within the same two-year period; and the Vice President and Treasurer in a like manner will alternate their two-year period with that the first group of officers named. </w:t>
      </w:r>
    </w:p>
    <w:p w14:paraId="3AAF4741" w14:textId="77777777" w:rsidR="00E63CAC" w:rsidRPr="00E63CAC" w:rsidRDefault="00E63CAC" w:rsidP="00E63CAC">
      <w:pPr>
        <w:pBdr>
          <w:top w:val="single" w:sz="4" w:space="1" w:color="auto"/>
          <w:left w:val="single" w:sz="4" w:space="4" w:color="auto"/>
          <w:bottom w:val="single" w:sz="4" w:space="16" w:color="auto"/>
          <w:right w:val="single" w:sz="4" w:space="4" w:color="auto"/>
        </w:pBdr>
        <w:ind w:left="1440" w:hanging="1440"/>
      </w:pPr>
      <w:r w:rsidRPr="00E63CAC">
        <w:rPr>
          <w:b/>
        </w:rPr>
        <w:t>Section 4.</w:t>
      </w:r>
      <w:r w:rsidRPr="00E63CAC">
        <w:t xml:space="preserve">  </w:t>
      </w:r>
      <w:r w:rsidRPr="00E63CAC">
        <w:tab/>
        <w:t xml:space="preserve">Only active members shall be eligible to hold office.  Members shall not be elected to serve for more than two successive terms (i.e. four years), unless no other candidate can be found for the office.   The office of Executive Secretary shall be excepted from this restriction. </w:t>
      </w:r>
    </w:p>
    <w:p w14:paraId="714D696B" w14:textId="77777777" w:rsidR="00E63CAC" w:rsidRPr="00E63CAC" w:rsidRDefault="00E63CAC" w:rsidP="00E63CAC">
      <w:pPr>
        <w:pBdr>
          <w:top w:val="single" w:sz="4" w:space="1" w:color="auto"/>
          <w:left w:val="single" w:sz="4" w:space="4" w:color="auto"/>
          <w:bottom w:val="single" w:sz="4" w:space="16" w:color="auto"/>
          <w:right w:val="single" w:sz="4" w:space="4" w:color="auto"/>
        </w:pBdr>
        <w:ind w:left="1440" w:hanging="1440"/>
      </w:pPr>
      <w:r w:rsidRPr="00E63CAC">
        <w:rPr>
          <w:b/>
        </w:rPr>
        <w:t>Proposed:</w:t>
      </w:r>
      <w:r w:rsidRPr="00E63CAC">
        <w:t xml:space="preserve">   Only active members shall be eligible to hold office.  Members shall not be elected to serve for more than two successive terms (i.e. four years), unless no other candidate can be found for the office.   </w:t>
      </w:r>
    </w:p>
    <w:p w14:paraId="41D221C9" w14:textId="77777777" w:rsidR="00E63CAC" w:rsidRPr="00E63CAC" w:rsidRDefault="00E63CAC" w:rsidP="00E63CAC">
      <w:pPr>
        <w:pBdr>
          <w:top w:val="single" w:sz="4" w:space="1" w:color="auto"/>
          <w:left w:val="single" w:sz="4" w:space="4" w:color="auto"/>
          <w:bottom w:val="single" w:sz="4" w:space="1" w:color="auto"/>
          <w:right w:val="single" w:sz="4" w:space="4" w:color="auto"/>
        </w:pBdr>
        <w:ind w:left="1440" w:hanging="1440"/>
        <w:rPr>
          <w:b/>
        </w:rPr>
      </w:pPr>
      <w:r w:rsidRPr="00E63CAC">
        <w:rPr>
          <w:b/>
        </w:rPr>
        <w:t xml:space="preserve">Article VI: </w:t>
      </w:r>
    </w:p>
    <w:p w14:paraId="3566F5DC" w14:textId="77777777" w:rsidR="00E63CAC" w:rsidRPr="00E63CAC" w:rsidRDefault="00E63CAC" w:rsidP="00E63CAC">
      <w:pPr>
        <w:pBdr>
          <w:top w:val="single" w:sz="4" w:space="1" w:color="auto"/>
          <w:left w:val="single" w:sz="4" w:space="4" w:color="auto"/>
          <w:bottom w:val="single" w:sz="4" w:space="1" w:color="auto"/>
          <w:right w:val="single" w:sz="4" w:space="4" w:color="auto"/>
        </w:pBdr>
        <w:ind w:left="1440" w:hanging="1440"/>
        <w:rPr>
          <w:b/>
        </w:rPr>
      </w:pPr>
      <w:r w:rsidRPr="00E63CAC">
        <w:rPr>
          <w:b/>
        </w:rPr>
        <w:t xml:space="preserve">Section 5: </w:t>
      </w:r>
      <w:r w:rsidRPr="00E63CAC">
        <w:t xml:space="preserve">Association meetings shall have committees, to wit:  Foreign Travel-Study Grant for Teachers, Forum Planning, Nominating, Promotion of Interest in the Classics, Resolution, Student Scholarship, and Constitution.  Special committees shall be appointed by the President as necessary. </w:t>
      </w:r>
    </w:p>
    <w:p w14:paraId="49F2CA98" w14:textId="77777777" w:rsidR="00E63CAC" w:rsidRPr="00E63CAC" w:rsidRDefault="00E63CAC" w:rsidP="00E63CAC">
      <w:pPr>
        <w:pBdr>
          <w:top w:val="single" w:sz="4" w:space="1" w:color="auto"/>
          <w:left w:val="single" w:sz="4" w:space="4" w:color="auto"/>
          <w:bottom w:val="single" w:sz="4" w:space="1" w:color="auto"/>
          <w:right w:val="single" w:sz="4" w:space="4" w:color="auto"/>
        </w:pBdr>
        <w:ind w:left="1440" w:hanging="1440"/>
      </w:pPr>
      <w:r w:rsidRPr="00E63CAC">
        <w:rPr>
          <w:b/>
        </w:rPr>
        <w:t>Proposed:</w:t>
      </w:r>
      <w:r w:rsidRPr="00E63CAC">
        <w:t xml:space="preserve"> Association meetings shall have committees, to wit:  Scholarship, Forum Planning, Nominating, Promotion of Interest in the Classics, Resolution, and Constitution.  Special committees shall be appointed by the President as necessary. </w:t>
      </w:r>
    </w:p>
    <w:p w14:paraId="0253029D" w14:textId="77777777" w:rsidR="00E63CAC" w:rsidRPr="00E63CAC" w:rsidRDefault="00E63CAC" w:rsidP="00E63CAC">
      <w:pPr>
        <w:pBdr>
          <w:top w:val="single" w:sz="4" w:space="1" w:color="auto"/>
          <w:left w:val="single" w:sz="4" w:space="4" w:color="auto"/>
          <w:bottom w:val="single" w:sz="4" w:space="1" w:color="auto"/>
          <w:right w:val="single" w:sz="4" w:space="4" w:color="auto"/>
        </w:pBdr>
        <w:ind w:left="1440" w:hanging="1440"/>
      </w:pPr>
      <w:r w:rsidRPr="00E63CAC">
        <w:rPr>
          <w:b/>
        </w:rPr>
        <w:t>Rationale:</w:t>
      </w:r>
      <w:r w:rsidRPr="00E63CAC">
        <w:t xml:space="preserve">  In practice we have combined the study grant and student scholarship. </w:t>
      </w:r>
    </w:p>
    <w:p w14:paraId="4597E8E6" w14:textId="77777777" w:rsidR="00E63CAC" w:rsidRPr="00E63CAC" w:rsidRDefault="00E63CAC" w:rsidP="00E63CAC">
      <w:pPr>
        <w:pBdr>
          <w:top w:val="single" w:sz="4" w:space="1" w:color="auto"/>
          <w:left w:val="single" w:sz="4" w:space="4" w:color="auto"/>
          <w:bottom w:val="single" w:sz="4" w:space="1" w:color="auto"/>
          <w:right w:val="single" w:sz="4" w:space="4" w:color="auto"/>
        </w:pBdr>
      </w:pPr>
    </w:p>
    <w:p w14:paraId="6FCE8B4F" w14:textId="77777777" w:rsidR="00E63CAC" w:rsidRPr="00E63CAC" w:rsidRDefault="00E63CAC" w:rsidP="00E63CAC">
      <w:pPr>
        <w:pBdr>
          <w:top w:val="single" w:sz="4" w:space="1" w:color="auto"/>
          <w:left w:val="single" w:sz="4" w:space="4" w:color="auto"/>
          <w:bottom w:val="single" w:sz="4" w:space="1" w:color="auto"/>
          <w:right w:val="single" w:sz="4" w:space="4" w:color="auto"/>
        </w:pBdr>
        <w:ind w:left="1440" w:hanging="1440"/>
      </w:pPr>
    </w:p>
    <w:p w14:paraId="61C338AE" w14:textId="77777777" w:rsidR="00E63CAC" w:rsidRPr="00E63CAC" w:rsidRDefault="00E63CAC" w:rsidP="00E63CAC">
      <w:pPr>
        <w:rPr>
          <w:b/>
        </w:rPr>
      </w:pPr>
      <w:r w:rsidRPr="00E63CAC">
        <w:rPr>
          <w:b/>
        </w:rPr>
        <w:t>BYLAWS:</w:t>
      </w:r>
    </w:p>
    <w:p w14:paraId="1962431B" w14:textId="77777777" w:rsidR="00E63CAC" w:rsidRPr="00E63CAC" w:rsidRDefault="00E63CAC" w:rsidP="00E63CAC">
      <w:pPr>
        <w:pBdr>
          <w:top w:val="single" w:sz="4" w:space="1" w:color="auto"/>
          <w:left w:val="single" w:sz="4" w:space="4" w:color="auto"/>
          <w:bottom w:val="single" w:sz="4" w:space="1" w:color="auto"/>
          <w:right w:val="single" w:sz="4" w:space="4" w:color="auto"/>
        </w:pBdr>
      </w:pPr>
      <w:r w:rsidRPr="00E63CAC">
        <w:rPr>
          <w:b/>
        </w:rPr>
        <w:t>Section 3.</w:t>
      </w:r>
      <w:r w:rsidRPr="00E63CAC">
        <w:tab/>
        <w:t xml:space="preserve">The Secretary shall attend and record the minutes of the Executive Council and of the Association and these minutes shall be transcribed and kept in a book belonging to the Association.  A copy of the minutes of the association meetings and the minutes of the board meetings shall be sent to each of the officers.  A copy of the minutes of the Association meeting shall be also sent to the editor of the </w:t>
      </w:r>
      <w:r w:rsidRPr="00E63CAC">
        <w:rPr>
          <w:u w:val="single"/>
        </w:rPr>
        <w:t>Latin Bulletin</w:t>
      </w:r>
      <w:r w:rsidRPr="00E63CAC">
        <w:t xml:space="preserve"> at Florida State University and to the editor of the </w:t>
      </w:r>
      <w:r w:rsidRPr="00E63CAC">
        <w:rPr>
          <w:u w:val="single"/>
        </w:rPr>
        <w:t>Classics Newsletter</w:t>
      </w:r>
      <w:r w:rsidRPr="00E63CAC">
        <w:t xml:space="preserve"> at the University of Florida. </w:t>
      </w:r>
    </w:p>
    <w:p w14:paraId="69B518C1" w14:textId="77777777" w:rsidR="00E63CAC" w:rsidRPr="00E63CAC" w:rsidRDefault="00E63CAC" w:rsidP="00E63CAC">
      <w:pPr>
        <w:pBdr>
          <w:top w:val="single" w:sz="4" w:space="1" w:color="auto"/>
          <w:left w:val="single" w:sz="4" w:space="4" w:color="auto"/>
          <w:bottom w:val="single" w:sz="4" w:space="1" w:color="auto"/>
          <w:right w:val="single" w:sz="4" w:space="4" w:color="auto"/>
        </w:pBdr>
        <w:ind w:left="1440" w:hanging="1440"/>
      </w:pPr>
      <w:r w:rsidRPr="00E63CAC">
        <w:t xml:space="preserve">The Secretary shall carry on official correspondence of the Association, shall assist the President in coordinating activities of the Association as required in correspondence, and shall give notice of meetings of the Executive Council and of the Association.  The Secretary shall work with the Treasurer to keep an accurate list of all Classical Association of Florida Members and retired members.  To each retiring member, the Secretary shall send a card granting Life Membership.  Upon the death of a member, the Secretary will send a sympathy card to the family. The Secretary Shall keep the Editors of the Classical publications at Florida State University and at the University of Florida informed as to the Association membership. </w:t>
      </w:r>
    </w:p>
    <w:p w14:paraId="63839BEC" w14:textId="77777777" w:rsidR="00E63CAC" w:rsidRPr="00E63CAC" w:rsidRDefault="00E63CAC" w:rsidP="00E63CAC">
      <w:pPr>
        <w:pBdr>
          <w:top w:val="single" w:sz="4" w:space="1" w:color="auto"/>
          <w:left w:val="single" w:sz="4" w:space="4" w:color="auto"/>
          <w:bottom w:val="single" w:sz="4" w:space="1" w:color="auto"/>
          <w:right w:val="single" w:sz="4" w:space="4" w:color="auto"/>
        </w:pBdr>
      </w:pPr>
      <w:r w:rsidRPr="00E63CAC">
        <w:rPr>
          <w:b/>
        </w:rPr>
        <w:t>Proposed:</w:t>
      </w:r>
      <w:r w:rsidRPr="00E63CAC">
        <w:t xml:space="preserve"> The Secretary shall attend and record the minutes of the Executive Council and of the Association and these minutes shall be transcribed and kept in a book belonging to the Association.  A copy of the minutes of the association meetings and the minutes of the board meetings shall be sent to each of the officers. </w:t>
      </w:r>
    </w:p>
    <w:p w14:paraId="4B019795" w14:textId="77777777" w:rsidR="00E63CAC" w:rsidRPr="00E63CAC" w:rsidRDefault="00E63CAC" w:rsidP="00E63CAC">
      <w:pPr>
        <w:pBdr>
          <w:top w:val="single" w:sz="4" w:space="1" w:color="auto"/>
          <w:left w:val="single" w:sz="4" w:space="4" w:color="auto"/>
          <w:bottom w:val="single" w:sz="4" w:space="1" w:color="auto"/>
          <w:right w:val="single" w:sz="4" w:space="4" w:color="auto"/>
        </w:pBdr>
        <w:ind w:left="1440" w:hanging="1440"/>
      </w:pPr>
      <w:r w:rsidRPr="00E63CAC">
        <w:t xml:space="preserve">The Secretary shall carry on official correspondence of the Association, shall assist the President in coordinating activities of the Association as required in correspondence, and shall give notice of meetings of the Executive Council and of the Association.  The Secretary shall work with the Treasurer to keep an accurate list of all Classical Association of Florida Members and retired members. </w:t>
      </w:r>
    </w:p>
    <w:p w14:paraId="172109B8" w14:textId="77777777" w:rsidR="00E63CAC" w:rsidRPr="00E63CAC" w:rsidRDefault="00E63CAC" w:rsidP="00E63CAC">
      <w:pPr>
        <w:pBdr>
          <w:top w:val="single" w:sz="4" w:space="1" w:color="auto"/>
          <w:left w:val="single" w:sz="4" w:space="4" w:color="auto"/>
          <w:bottom w:val="single" w:sz="4" w:space="1" w:color="auto"/>
          <w:right w:val="single" w:sz="4" w:space="4" w:color="auto"/>
        </w:pBdr>
        <w:ind w:left="1440" w:hanging="1440"/>
      </w:pPr>
      <w:r w:rsidRPr="00E63CAC">
        <w:rPr>
          <w:b/>
        </w:rPr>
        <w:t>Rationale:</w:t>
      </w:r>
      <w:r w:rsidRPr="00E63CAC">
        <w:t xml:space="preserve"> The Latin Bulletin is no longer published and neither school wants the minutes.  Current Practice.</w:t>
      </w:r>
    </w:p>
    <w:p w14:paraId="697EA278" w14:textId="77777777" w:rsidR="00E63CAC" w:rsidRPr="00E63CAC" w:rsidRDefault="00E63CAC" w:rsidP="00E63CAC">
      <w:pPr>
        <w:pBdr>
          <w:top w:val="single" w:sz="4" w:space="1" w:color="auto"/>
          <w:left w:val="single" w:sz="4" w:space="4" w:color="auto"/>
          <w:bottom w:val="single" w:sz="4" w:space="1" w:color="auto"/>
          <w:right w:val="single" w:sz="4" w:space="4" w:color="auto"/>
        </w:pBdr>
        <w:ind w:left="1440" w:hanging="1440"/>
      </w:pPr>
      <w:r w:rsidRPr="00E63CAC">
        <w:rPr>
          <w:b/>
        </w:rPr>
        <w:t>Section 4.</w:t>
      </w:r>
      <w:r w:rsidRPr="00E63CAC">
        <w:tab/>
        <w:t xml:space="preserve">The Treasurer shall keep and up-to-date membership list and notify the President of the Classical Association of Florida and the editors of Publications at Florida State University and at the University of Florida of any changes. The Treasurer shall arrange for a representative of the Classical Association of Florida to be centrally located at the fall meeting for the purpose of giving information and collecting membership dues and conference fees.  </w:t>
      </w:r>
    </w:p>
    <w:p w14:paraId="3A2BD280" w14:textId="77777777" w:rsidR="00E63CAC" w:rsidRPr="00E63CAC" w:rsidRDefault="00E63CAC" w:rsidP="00E63CAC">
      <w:pPr>
        <w:pBdr>
          <w:top w:val="single" w:sz="4" w:space="1" w:color="auto"/>
          <w:left w:val="single" w:sz="4" w:space="4" w:color="auto"/>
          <w:bottom w:val="single" w:sz="4" w:space="1" w:color="auto"/>
          <w:right w:val="single" w:sz="4" w:space="4" w:color="auto"/>
        </w:pBdr>
        <w:ind w:left="1440" w:hanging="1440"/>
      </w:pPr>
      <w:r w:rsidRPr="00E63CAC">
        <w:rPr>
          <w:b/>
        </w:rPr>
        <w:t>Proposed:</w:t>
      </w:r>
      <w:r w:rsidRPr="00E63CAC">
        <w:t xml:space="preserve"> The Treasurer shall keep and up-to-date membership list and notify the President of the Classical Association of Florida of any changes. The Treasurer shall arrange for a representative of the Classical Association of Florida to be centrally located at the fall meeting for the purpose of giving information and collecting membership dues and conference fees.  </w:t>
      </w:r>
    </w:p>
    <w:p w14:paraId="3E374A79" w14:textId="77777777" w:rsidR="00E63CAC" w:rsidRPr="00E63CAC" w:rsidRDefault="00E63CAC" w:rsidP="00E63CAC">
      <w:pPr>
        <w:pBdr>
          <w:top w:val="single" w:sz="4" w:space="1" w:color="auto"/>
          <w:left w:val="single" w:sz="4" w:space="4" w:color="auto"/>
          <w:bottom w:val="single" w:sz="4" w:space="1" w:color="auto"/>
          <w:right w:val="single" w:sz="4" w:space="4" w:color="auto"/>
        </w:pBdr>
        <w:rPr>
          <w:b/>
        </w:rPr>
      </w:pPr>
      <w:r w:rsidRPr="00E63CAC">
        <w:rPr>
          <w:b/>
        </w:rPr>
        <w:t>Rationale: Current Practice</w:t>
      </w:r>
    </w:p>
    <w:p w14:paraId="6A30D2DB" w14:textId="77777777" w:rsidR="00E63CAC" w:rsidRPr="00E63CAC" w:rsidRDefault="00E63CAC" w:rsidP="00E63CAC">
      <w:pPr>
        <w:pBdr>
          <w:top w:val="single" w:sz="4" w:space="1" w:color="auto"/>
          <w:left w:val="single" w:sz="4" w:space="4" w:color="auto"/>
          <w:bottom w:val="single" w:sz="4" w:space="1" w:color="auto"/>
          <w:right w:val="single" w:sz="4" w:space="4" w:color="auto"/>
        </w:pBdr>
        <w:ind w:left="1440" w:hanging="1440"/>
      </w:pPr>
      <w:r w:rsidRPr="00E63CAC">
        <w:rPr>
          <w:b/>
        </w:rPr>
        <w:t>Section 6</w:t>
      </w:r>
      <w:r w:rsidRPr="00E63CAC">
        <w:t>.</w:t>
      </w:r>
      <w:r w:rsidRPr="00E63CAC">
        <w:tab/>
        <w:t xml:space="preserve">The Executive Secretary is to help the other officers in any way requested.  He should clear all his work with the President.  He will be in charge of the Florida Latin Placement Service.  He will work as Chairman of the Committee for the Promotion of Interest in the Classics in cooperation with the state Vice-President of the Classical Association of the Middle –West and South </w:t>
      </w:r>
    </w:p>
    <w:p w14:paraId="6E15FFA9" w14:textId="77777777" w:rsidR="00E63CAC" w:rsidRPr="00E63CAC" w:rsidRDefault="00E63CAC" w:rsidP="00E63CAC">
      <w:pPr>
        <w:pBdr>
          <w:top w:val="single" w:sz="4" w:space="1" w:color="auto"/>
          <w:left w:val="single" w:sz="4" w:space="4" w:color="auto"/>
          <w:bottom w:val="single" w:sz="4" w:space="1" w:color="auto"/>
          <w:right w:val="single" w:sz="4" w:space="4" w:color="auto"/>
        </w:pBdr>
      </w:pPr>
      <w:r w:rsidRPr="00E63CAC">
        <w:t xml:space="preserve">Proposed: Remove and Renumber section 7. </w:t>
      </w:r>
    </w:p>
    <w:p w14:paraId="5CFDEA02" w14:textId="77777777" w:rsidR="00E63CAC" w:rsidRPr="00E63CAC" w:rsidRDefault="00E63CAC" w:rsidP="00E63CAC">
      <w:pPr>
        <w:pBdr>
          <w:top w:val="single" w:sz="4" w:space="1" w:color="auto"/>
          <w:left w:val="single" w:sz="4" w:space="4" w:color="auto"/>
          <w:bottom w:val="single" w:sz="4" w:space="1" w:color="auto"/>
          <w:right w:val="single" w:sz="4" w:space="4" w:color="auto"/>
        </w:pBdr>
      </w:pPr>
      <w:r w:rsidRPr="00E63CAC">
        <w:t>Rationale: Executive Secretary is no longer a position of CAF</w:t>
      </w:r>
    </w:p>
    <w:p w14:paraId="1407330F" w14:textId="77777777" w:rsidR="00E63CAC" w:rsidRPr="00E63CAC" w:rsidRDefault="00E63CAC" w:rsidP="00E63CAC">
      <w:pPr>
        <w:pBdr>
          <w:top w:val="single" w:sz="4" w:space="1" w:color="auto"/>
          <w:left w:val="single" w:sz="4" w:space="1" w:color="auto"/>
          <w:bottom w:val="single" w:sz="4" w:space="1" w:color="auto"/>
          <w:right w:val="single" w:sz="4" w:space="1" w:color="auto"/>
        </w:pBdr>
        <w:rPr>
          <w:b/>
        </w:rPr>
      </w:pPr>
      <w:r w:rsidRPr="00E63CAC">
        <w:rPr>
          <w:b/>
        </w:rPr>
        <w:t xml:space="preserve">Article IV: Forum Planning Committee </w:t>
      </w:r>
    </w:p>
    <w:p w14:paraId="733E823D" w14:textId="77777777" w:rsidR="00E63CAC" w:rsidRPr="00E63CAC" w:rsidRDefault="00E63CAC" w:rsidP="00E63CAC">
      <w:pPr>
        <w:pBdr>
          <w:top w:val="single" w:sz="4" w:space="1" w:color="auto"/>
          <w:left w:val="single" w:sz="4" w:space="1" w:color="auto"/>
          <w:bottom w:val="single" w:sz="4" w:space="1" w:color="auto"/>
          <w:right w:val="single" w:sz="4" w:space="1" w:color="auto"/>
        </w:pBdr>
      </w:pPr>
      <w:r w:rsidRPr="00E63CAC">
        <w:rPr>
          <w:b/>
        </w:rPr>
        <w:t>Section 3.</w:t>
      </w:r>
      <w:r w:rsidRPr="00E63CAC">
        <w:t xml:space="preserve">  Duties of Committee Members</w:t>
      </w:r>
    </w:p>
    <w:p w14:paraId="40175C6A" w14:textId="77777777" w:rsidR="00E63CAC" w:rsidRPr="00E63CAC" w:rsidRDefault="00E63CAC" w:rsidP="00E63CAC">
      <w:pPr>
        <w:pBdr>
          <w:top w:val="single" w:sz="4" w:space="1" w:color="auto"/>
          <w:left w:val="single" w:sz="4" w:space="1" w:color="auto"/>
          <w:bottom w:val="single" w:sz="4" w:space="1" w:color="auto"/>
          <w:right w:val="single" w:sz="4" w:space="1" w:color="auto"/>
        </w:pBdr>
        <w:ind w:firstLine="720"/>
      </w:pPr>
      <w:r w:rsidRPr="00E63CAC">
        <w:t xml:space="preserve">A.  CAF Vice President  </w:t>
      </w:r>
    </w:p>
    <w:p w14:paraId="5B412AE5" w14:textId="77777777" w:rsidR="00E63CAC" w:rsidRPr="00E63CAC" w:rsidRDefault="00E63CAC" w:rsidP="00E63CAC">
      <w:pPr>
        <w:pBdr>
          <w:top w:val="single" w:sz="4" w:space="1" w:color="auto"/>
          <w:left w:val="single" w:sz="4" w:space="1" w:color="auto"/>
          <w:bottom w:val="single" w:sz="4" w:space="1" w:color="auto"/>
          <w:right w:val="single" w:sz="4" w:space="1" w:color="auto"/>
        </w:pBdr>
        <w:ind w:firstLine="720"/>
      </w:pPr>
      <w:r w:rsidRPr="00E63CAC">
        <w:t>The CAF Vice President shall:</w:t>
      </w:r>
    </w:p>
    <w:p w14:paraId="6E176B9B" w14:textId="77777777" w:rsidR="00E63CAC" w:rsidRPr="00E63CAC" w:rsidRDefault="00E63CAC" w:rsidP="00E63CAC">
      <w:pPr>
        <w:pBdr>
          <w:top w:val="single" w:sz="4" w:space="1" w:color="auto"/>
          <w:left w:val="single" w:sz="4" w:space="1" w:color="auto"/>
          <w:bottom w:val="single" w:sz="4" w:space="1" w:color="auto"/>
          <w:right w:val="single" w:sz="4" w:space="1" w:color="auto"/>
        </w:pBdr>
        <w:ind w:firstLine="720"/>
      </w:pPr>
      <w:r w:rsidRPr="00E63CAC">
        <w:t>Chair the Forum Planning Committee.</w:t>
      </w:r>
    </w:p>
    <w:p w14:paraId="1388000A" w14:textId="77777777" w:rsidR="00E63CAC" w:rsidRPr="00E63CAC" w:rsidRDefault="00E63CAC" w:rsidP="00E63CAC">
      <w:pPr>
        <w:pBdr>
          <w:top w:val="single" w:sz="4" w:space="1" w:color="auto"/>
          <w:left w:val="single" w:sz="4" w:space="1" w:color="auto"/>
          <w:bottom w:val="single" w:sz="4" w:space="1" w:color="auto"/>
          <w:right w:val="single" w:sz="4" w:space="1" w:color="auto"/>
        </w:pBdr>
        <w:ind w:firstLine="720"/>
      </w:pPr>
      <w:r w:rsidRPr="00E63CAC">
        <w:t xml:space="preserve">Report progress on Forum to CAF at the Fall and Spring meeting of CAF </w:t>
      </w:r>
    </w:p>
    <w:p w14:paraId="6376344E" w14:textId="77777777" w:rsidR="00E63CAC" w:rsidRPr="00E63CAC" w:rsidRDefault="00E63CAC" w:rsidP="00E63CAC">
      <w:pPr>
        <w:pBdr>
          <w:top w:val="single" w:sz="4" w:space="1" w:color="auto"/>
          <w:left w:val="single" w:sz="4" w:space="1" w:color="auto"/>
          <w:bottom w:val="single" w:sz="4" w:space="1" w:color="auto"/>
          <w:right w:val="single" w:sz="4" w:space="1" w:color="auto"/>
        </w:pBdr>
      </w:pPr>
      <w:r w:rsidRPr="00E63CAC">
        <w:rPr>
          <w:b/>
        </w:rPr>
        <w:t>Proposed:</w:t>
      </w:r>
      <w:r w:rsidRPr="00E63CAC">
        <w:t xml:space="preserve"> Section 3.  Duties of Committee Members</w:t>
      </w:r>
    </w:p>
    <w:p w14:paraId="48C188C6" w14:textId="77777777" w:rsidR="00E63CAC" w:rsidRPr="00E63CAC" w:rsidRDefault="00E63CAC" w:rsidP="00E63CAC">
      <w:pPr>
        <w:pBdr>
          <w:top w:val="single" w:sz="4" w:space="1" w:color="auto"/>
          <w:left w:val="single" w:sz="4" w:space="1" w:color="auto"/>
          <w:bottom w:val="single" w:sz="4" w:space="1" w:color="auto"/>
          <w:right w:val="single" w:sz="4" w:space="1" w:color="auto"/>
        </w:pBdr>
        <w:ind w:firstLine="720"/>
      </w:pPr>
      <w:r w:rsidRPr="00E63CAC">
        <w:t xml:space="preserve">A.  CAF Vice President  </w:t>
      </w:r>
    </w:p>
    <w:p w14:paraId="43A8F81C" w14:textId="77777777" w:rsidR="00E63CAC" w:rsidRPr="00E63CAC" w:rsidRDefault="00E63CAC" w:rsidP="00E63CAC">
      <w:pPr>
        <w:pBdr>
          <w:top w:val="single" w:sz="4" w:space="1" w:color="auto"/>
          <w:left w:val="single" w:sz="4" w:space="1" w:color="auto"/>
          <w:bottom w:val="single" w:sz="4" w:space="1" w:color="auto"/>
          <w:right w:val="single" w:sz="4" w:space="1" w:color="auto"/>
        </w:pBdr>
        <w:ind w:firstLine="720"/>
      </w:pPr>
      <w:r w:rsidRPr="00E63CAC">
        <w:t>The CAF Vice President shall:</w:t>
      </w:r>
    </w:p>
    <w:p w14:paraId="44431E64" w14:textId="77777777" w:rsidR="00E63CAC" w:rsidRPr="00E63CAC" w:rsidRDefault="00E63CAC" w:rsidP="00E63CAC">
      <w:pPr>
        <w:pBdr>
          <w:top w:val="single" w:sz="4" w:space="1" w:color="auto"/>
          <w:left w:val="single" w:sz="4" w:space="1" w:color="auto"/>
          <w:bottom w:val="single" w:sz="4" w:space="1" w:color="auto"/>
          <w:right w:val="single" w:sz="4" w:space="1" w:color="auto"/>
        </w:pBdr>
        <w:ind w:firstLine="720"/>
      </w:pPr>
      <w:r w:rsidRPr="00E63CAC">
        <w:t>Chair the Forum Planning Committee.</w:t>
      </w:r>
    </w:p>
    <w:p w14:paraId="5DF1C276" w14:textId="77777777" w:rsidR="00E63CAC" w:rsidRPr="00E63CAC" w:rsidRDefault="00E63CAC" w:rsidP="00E63CAC">
      <w:pPr>
        <w:pBdr>
          <w:top w:val="single" w:sz="4" w:space="1" w:color="auto"/>
          <w:left w:val="single" w:sz="4" w:space="1" w:color="auto"/>
          <w:bottom w:val="single" w:sz="4" w:space="1" w:color="auto"/>
          <w:right w:val="single" w:sz="4" w:space="1" w:color="auto"/>
        </w:pBdr>
        <w:ind w:firstLine="720"/>
      </w:pPr>
      <w:r w:rsidRPr="00E63CAC">
        <w:t xml:space="preserve">Report progress on Forum to CAF at the Fall and Spring meeting of CAF </w:t>
      </w:r>
    </w:p>
    <w:p w14:paraId="1EBE046F" w14:textId="77777777" w:rsidR="00E63CAC" w:rsidRPr="00E63CAC" w:rsidRDefault="00E63CAC" w:rsidP="00E63CAC">
      <w:pPr>
        <w:pBdr>
          <w:top w:val="single" w:sz="4" w:space="1" w:color="auto"/>
          <w:left w:val="single" w:sz="4" w:space="1" w:color="auto"/>
          <w:bottom w:val="single" w:sz="4" w:space="1" w:color="auto"/>
          <w:right w:val="single" w:sz="4" w:space="1" w:color="auto"/>
        </w:pBdr>
        <w:ind w:firstLine="720"/>
      </w:pPr>
      <w:r w:rsidRPr="00E63CAC">
        <w:t xml:space="preserve">Work with student officers to plan the non-academic/creative aspects of the Forum. </w:t>
      </w:r>
    </w:p>
    <w:p w14:paraId="7ABCC873" w14:textId="77777777" w:rsidR="00E63CAC" w:rsidRPr="00E63CAC" w:rsidRDefault="00E63CAC" w:rsidP="00E63CAC">
      <w:pPr>
        <w:pBdr>
          <w:top w:val="single" w:sz="4" w:space="1" w:color="auto"/>
          <w:left w:val="single" w:sz="4" w:space="1" w:color="auto"/>
          <w:bottom w:val="single" w:sz="4" w:space="1" w:color="auto"/>
          <w:right w:val="single" w:sz="4" w:space="1" w:color="auto"/>
        </w:pBdr>
      </w:pPr>
    </w:p>
    <w:p w14:paraId="3762D179" w14:textId="77777777" w:rsidR="00E63CAC" w:rsidRPr="00E63CAC" w:rsidRDefault="00E63CAC" w:rsidP="00E63CAC">
      <w:pPr>
        <w:pBdr>
          <w:top w:val="single" w:sz="4" w:space="1" w:color="auto"/>
          <w:left w:val="single" w:sz="4" w:space="4" w:color="auto"/>
          <w:bottom w:val="single" w:sz="4" w:space="1" w:color="auto"/>
          <w:right w:val="single" w:sz="4" w:space="4" w:color="auto"/>
        </w:pBdr>
        <w:rPr>
          <w:b/>
        </w:rPr>
      </w:pPr>
      <w:r w:rsidRPr="00E63CAC">
        <w:rPr>
          <w:b/>
        </w:rPr>
        <w:t xml:space="preserve">Section 3   I.  Orals and Costumes Chair </w:t>
      </w:r>
    </w:p>
    <w:p w14:paraId="650AE5CC" w14:textId="77777777" w:rsidR="00E63CAC" w:rsidRPr="00E63CAC" w:rsidRDefault="00E63CAC" w:rsidP="00E63CAC">
      <w:pPr>
        <w:pBdr>
          <w:top w:val="single" w:sz="4" w:space="1" w:color="auto"/>
          <w:left w:val="single" w:sz="4" w:space="4" w:color="auto"/>
          <w:bottom w:val="single" w:sz="4" w:space="1" w:color="auto"/>
          <w:right w:val="single" w:sz="4" w:space="4" w:color="auto"/>
        </w:pBdr>
        <w:ind w:firstLine="720"/>
      </w:pPr>
      <w:r w:rsidRPr="00E63CAC">
        <w:t>The Orals and Costumes Chair shall:</w:t>
      </w:r>
    </w:p>
    <w:p w14:paraId="6E1EB0F4" w14:textId="77777777" w:rsidR="00E63CAC" w:rsidRPr="00E63CAC" w:rsidRDefault="00E63CAC" w:rsidP="00E63CAC">
      <w:pPr>
        <w:pBdr>
          <w:top w:val="single" w:sz="4" w:space="1" w:color="auto"/>
          <w:left w:val="single" w:sz="4" w:space="4" w:color="auto"/>
          <w:bottom w:val="single" w:sz="4" w:space="1" w:color="auto"/>
          <w:right w:val="single" w:sz="4" w:space="4" w:color="auto"/>
        </w:pBdr>
      </w:pPr>
      <w:r w:rsidRPr="00E63CAC">
        <w:t>b.  Be in charges of project registration, judging and results of competitions at State Forum.   This includes set up and security for the rooms</w:t>
      </w:r>
    </w:p>
    <w:p w14:paraId="2A77656C" w14:textId="77777777" w:rsidR="00E63CAC" w:rsidRPr="00E63CAC" w:rsidRDefault="00E63CAC" w:rsidP="00E63CAC">
      <w:pPr>
        <w:pBdr>
          <w:top w:val="single" w:sz="4" w:space="1" w:color="auto"/>
          <w:left w:val="single" w:sz="4" w:space="4" w:color="auto"/>
          <w:bottom w:val="single" w:sz="4" w:space="1" w:color="auto"/>
          <w:right w:val="single" w:sz="4" w:space="4" w:color="auto"/>
        </w:pBdr>
      </w:pPr>
      <w:r w:rsidRPr="00E63CAC">
        <w:rPr>
          <w:b/>
        </w:rPr>
        <w:t>Proposed:</w:t>
      </w:r>
      <w:r w:rsidRPr="00E63CAC">
        <w:t xml:space="preserve"> I.  Orals and Costumes Chair </w:t>
      </w:r>
    </w:p>
    <w:p w14:paraId="417A9F8D" w14:textId="77777777" w:rsidR="00E63CAC" w:rsidRPr="00E63CAC" w:rsidRDefault="00E63CAC" w:rsidP="00E63CAC">
      <w:pPr>
        <w:pBdr>
          <w:top w:val="single" w:sz="4" w:space="1" w:color="auto"/>
          <w:left w:val="single" w:sz="4" w:space="4" w:color="auto"/>
          <w:bottom w:val="single" w:sz="4" w:space="1" w:color="auto"/>
          <w:right w:val="single" w:sz="4" w:space="4" w:color="auto"/>
        </w:pBdr>
        <w:ind w:firstLine="720"/>
      </w:pPr>
      <w:r w:rsidRPr="00E63CAC">
        <w:t>The Orals and Costumes Chair shall:</w:t>
      </w:r>
    </w:p>
    <w:p w14:paraId="1847AA5C" w14:textId="77777777" w:rsidR="00E63CAC" w:rsidRPr="00E63CAC" w:rsidRDefault="00E63CAC" w:rsidP="00E63CAC">
      <w:pPr>
        <w:pBdr>
          <w:top w:val="single" w:sz="4" w:space="1" w:color="auto"/>
          <w:left w:val="single" w:sz="4" w:space="4" w:color="auto"/>
          <w:bottom w:val="single" w:sz="4" w:space="1" w:color="auto"/>
          <w:right w:val="single" w:sz="4" w:space="4" w:color="auto"/>
        </w:pBdr>
      </w:pPr>
      <w:r w:rsidRPr="00E63CAC">
        <w:t xml:space="preserve">b.  Be in </w:t>
      </w:r>
      <w:r w:rsidRPr="00E63CAC">
        <w:rPr>
          <w:b/>
        </w:rPr>
        <w:t>charge</w:t>
      </w:r>
      <w:r w:rsidRPr="00E63CAC">
        <w:t xml:space="preserve"> of speech and costume registration, judging and results of competitions at State Forum.   This includes set up and security for the rooms. </w:t>
      </w:r>
    </w:p>
    <w:p w14:paraId="105F3F80" w14:textId="77777777" w:rsidR="00E63CAC" w:rsidRPr="00E63CAC" w:rsidRDefault="00E63CAC" w:rsidP="00E63CAC">
      <w:pPr>
        <w:pBdr>
          <w:top w:val="single" w:sz="4" w:space="1" w:color="auto"/>
          <w:left w:val="single" w:sz="4" w:space="4" w:color="auto"/>
          <w:bottom w:val="single" w:sz="4" w:space="1" w:color="auto"/>
          <w:right w:val="single" w:sz="4" w:space="4" w:color="auto"/>
        </w:pBdr>
        <w:rPr>
          <w:b/>
        </w:rPr>
      </w:pPr>
      <w:r w:rsidRPr="00E63CAC">
        <w:rPr>
          <w:b/>
        </w:rPr>
        <w:t xml:space="preserve">Rational: Typographical </w:t>
      </w:r>
    </w:p>
    <w:p w14:paraId="3113CE31" w14:textId="77777777" w:rsidR="00E63CAC" w:rsidRPr="00E63CAC" w:rsidRDefault="00E63CAC" w:rsidP="00E63CAC">
      <w:pPr>
        <w:pBdr>
          <w:top w:val="single" w:sz="4" w:space="1" w:color="auto"/>
          <w:left w:val="single" w:sz="4" w:space="4" w:color="auto"/>
          <w:bottom w:val="single" w:sz="4" w:space="1" w:color="auto"/>
          <w:right w:val="single" w:sz="4" w:space="4" w:color="auto"/>
        </w:pBdr>
      </w:pPr>
      <w:r w:rsidRPr="00E63CAC">
        <w:rPr>
          <w:b/>
        </w:rPr>
        <w:t>Article V Section 5.</w:t>
      </w:r>
      <w:r w:rsidRPr="00E63CAC">
        <w:tab/>
        <w:t>Annual dues shall be $10.00 for active and associate members.</w:t>
      </w:r>
    </w:p>
    <w:p w14:paraId="5FDA0C95" w14:textId="77777777" w:rsidR="00E63CAC" w:rsidRPr="00E63CAC" w:rsidRDefault="00E63CAC" w:rsidP="00E63CAC">
      <w:pPr>
        <w:pBdr>
          <w:top w:val="single" w:sz="4" w:space="1" w:color="auto"/>
          <w:left w:val="single" w:sz="4" w:space="4" w:color="auto"/>
          <w:bottom w:val="single" w:sz="4" w:space="1" w:color="auto"/>
          <w:right w:val="single" w:sz="4" w:space="4" w:color="auto"/>
        </w:pBdr>
      </w:pPr>
      <w:r w:rsidRPr="00E63CAC">
        <w:rPr>
          <w:b/>
        </w:rPr>
        <w:t>proposed</w:t>
      </w:r>
      <w:r w:rsidRPr="00E63CAC">
        <w:tab/>
        <w:t>Annual dues shall be $20.00 for active and associate members.</w:t>
      </w:r>
    </w:p>
    <w:p w14:paraId="4B21A7B7" w14:textId="77777777" w:rsidR="00E63CAC" w:rsidRPr="00E63CAC" w:rsidRDefault="00E63CAC" w:rsidP="00E63CAC">
      <w:pPr>
        <w:pBdr>
          <w:top w:val="single" w:sz="4" w:space="1" w:color="auto"/>
          <w:left w:val="single" w:sz="4" w:space="4" w:color="auto"/>
          <w:bottom w:val="single" w:sz="4" w:space="1" w:color="auto"/>
          <w:right w:val="single" w:sz="4" w:space="4" w:color="auto"/>
        </w:pBdr>
      </w:pPr>
      <w:r w:rsidRPr="00E63CAC">
        <w:rPr>
          <w:b/>
        </w:rPr>
        <w:t>Rationale:</w:t>
      </w:r>
      <w:r w:rsidRPr="00E63CAC">
        <w:t xml:space="preserve"> This isn't correct </w:t>
      </w:r>
    </w:p>
    <w:p w14:paraId="7076E973" w14:textId="5DD0CBB2" w:rsidR="00E63CAC" w:rsidRPr="00E63CAC" w:rsidRDefault="00E63CAC">
      <w:pPr>
        <w:rPr>
          <w:rFonts w:cs="Times New Roman"/>
        </w:rPr>
      </w:pPr>
      <w:r w:rsidRPr="00E63CAC">
        <w:rPr>
          <w:rFonts w:cs="Times New Roman"/>
        </w:rPr>
        <w:br w:type="page"/>
      </w:r>
    </w:p>
    <w:p w14:paraId="08339420" w14:textId="454B2FD5" w:rsidR="007D4E04" w:rsidRPr="00E63CAC" w:rsidRDefault="00CC2015" w:rsidP="0099360C">
      <w:pPr>
        <w:ind w:right="-540"/>
        <w:rPr>
          <w:rFonts w:cs="Times New Roman"/>
        </w:rPr>
      </w:pPr>
      <w:r w:rsidRPr="00E63CAC">
        <w:rPr>
          <w:rFonts w:cs="Times New Roman"/>
        </w:rPr>
        <w:t>Spring Meeting Attendance</w:t>
      </w:r>
    </w:p>
    <w:p w14:paraId="6CE60851" w14:textId="77777777" w:rsidR="00CC2015" w:rsidRPr="00E63CAC" w:rsidRDefault="00CC2015" w:rsidP="0099360C">
      <w:pPr>
        <w:ind w:right="-540"/>
        <w:rPr>
          <w:rFonts w:cs="Times New Roman"/>
        </w:rPr>
      </w:pPr>
    </w:p>
    <w:p w14:paraId="0E98A076" w14:textId="77777777" w:rsidR="00A03204" w:rsidRDefault="00A03204" w:rsidP="00CC2015">
      <w:pPr>
        <w:pStyle w:val="ListParagraph"/>
        <w:numPr>
          <w:ilvl w:val="0"/>
          <w:numId w:val="3"/>
        </w:numPr>
        <w:ind w:right="-540"/>
        <w:rPr>
          <w:rFonts w:cs="Times New Roman"/>
        </w:rPr>
        <w:sectPr w:rsidR="00A03204" w:rsidSect="00E76576">
          <w:pgSz w:w="12240" w:h="15840"/>
          <w:pgMar w:top="1440" w:right="1800" w:bottom="1440" w:left="1800" w:header="720" w:footer="720" w:gutter="0"/>
          <w:cols w:space="720"/>
        </w:sectPr>
      </w:pPr>
    </w:p>
    <w:p w14:paraId="2A70CADE" w14:textId="3DFC2EB5" w:rsidR="00CC2015" w:rsidRPr="00E63CAC" w:rsidRDefault="00CC2015" w:rsidP="00CC2015">
      <w:pPr>
        <w:pStyle w:val="ListParagraph"/>
        <w:numPr>
          <w:ilvl w:val="0"/>
          <w:numId w:val="3"/>
        </w:numPr>
        <w:ind w:right="-540"/>
        <w:rPr>
          <w:rFonts w:cs="Times New Roman"/>
        </w:rPr>
      </w:pPr>
      <w:r w:rsidRPr="00E63CAC">
        <w:rPr>
          <w:rFonts w:cs="Times New Roman"/>
        </w:rPr>
        <w:t>Alex Ramsey</w:t>
      </w:r>
    </w:p>
    <w:p w14:paraId="4FDA06D5" w14:textId="7B6A9ACE" w:rsidR="00CC2015" w:rsidRPr="00E63CAC" w:rsidRDefault="00CC2015" w:rsidP="00CC2015">
      <w:pPr>
        <w:pStyle w:val="ListParagraph"/>
        <w:numPr>
          <w:ilvl w:val="0"/>
          <w:numId w:val="3"/>
        </w:numPr>
        <w:ind w:right="-540"/>
        <w:rPr>
          <w:rFonts w:cs="Times New Roman"/>
        </w:rPr>
      </w:pPr>
      <w:r w:rsidRPr="00E63CAC">
        <w:rPr>
          <w:rFonts w:cs="Times New Roman"/>
        </w:rPr>
        <w:t>Robert Amstutz</w:t>
      </w:r>
    </w:p>
    <w:p w14:paraId="4324F227" w14:textId="7CCDE657" w:rsidR="00CC2015" w:rsidRPr="00E63CAC" w:rsidRDefault="00CC2015" w:rsidP="00CC2015">
      <w:pPr>
        <w:pStyle w:val="ListParagraph"/>
        <w:numPr>
          <w:ilvl w:val="0"/>
          <w:numId w:val="3"/>
        </w:numPr>
        <w:ind w:right="-540"/>
        <w:rPr>
          <w:rFonts w:cs="Times New Roman"/>
        </w:rPr>
      </w:pPr>
      <w:r w:rsidRPr="00E63CAC">
        <w:rPr>
          <w:rFonts w:cs="Times New Roman"/>
        </w:rPr>
        <w:t>Megan Kabella</w:t>
      </w:r>
    </w:p>
    <w:p w14:paraId="43C1CC78" w14:textId="6AE1D85B" w:rsidR="00CC2015" w:rsidRPr="00E63CAC" w:rsidRDefault="00CC2015" w:rsidP="00CC2015">
      <w:pPr>
        <w:pStyle w:val="ListParagraph"/>
        <w:numPr>
          <w:ilvl w:val="0"/>
          <w:numId w:val="3"/>
        </w:numPr>
        <w:ind w:right="-540"/>
        <w:rPr>
          <w:rFonts w:cs="Times New Roman"/>
        </w:rPr>
      </w:pPr>
      <w:r w:rsidRPr="00E63CAC">
        <w:rPr>
          <w:rFonts w:cs="Times New Roman"/>
        </w:rPr>
        <w:t>Geoff Revard</w:t>
      </w:r>
    </w:p>
    <w:p w14:paraId="020A9424" w14:textId="358A7B91" w:rsidR="00CC2015" w:rsidRPr="00E63CAC" w:rsidRDefault="00CC2015" w:rsidP="00CC2015">
      <w:pPr>
        <w:pStyle w:val="ListParagraph"/>
        <w:numPr>
          <w:ilvl w:val="0"/>
          <w:numId w:val="3"/>
        </w:numPr>
        <w:ind w:right="-540"/>
        <w:rPr>
          <w:rFonts w:cs="Times New Roman"/>
        </w:rPr>
      </w:pPr>
      <w:r w:rsidRPr="00E63CAC">
        <w:rPr>
          <w:rFonts w:cs="Times New Roman"/>
        </w:rPr>
        <w:t>Jeff Yeaker</w:t>
      </w:r>
    </w:p>
    <w:p w14:paraId="75360C80" w14:textId="24C1AA29" w:rsidR="00CC2015" w:rsidRPr="00E63CAC" w:rsidRDefault="00CC2015" w:rsidP="00CC2015">
      <w:pPr>
        <w:pStyle w:val="ListParagraph"/>
        <w:numPr>
          <w:ilvl w:val="0"/>
          <w:numId w:val="3"/>
        </w:numPr>
        <w:ind w:right="-540"/>
        <w:rPr>
          <w:rFonts w:cs="Times New Roman"/>
        </w:rPr>
      </w:pPr>
      <w:r w:rsidRPr="00E63CAC">
        <w:rPr>
          <w:rFonts w:cs="Times New Roman"/>
        </w:rPr>
        <w:t>Meredith Borum</w:t>
      </w:r>
    </w:p>
    <w:p w14:paraId="1CB34744" w14:textId="6D205750" w:rsidR="00CC2015" w:rsidRPr="00E63CAC" w:rsidRDefault="00CC2015" w:rsidP="00CC2015">
      <w:pPr>
        <w:pStyle w:val="ListParagraph"/>
        <w:numPr>
          <w:ilvl w:val="0"/>
          <w:numId w:val="3"/>
        </w:numPr>
        <w:ind w:right="-540"/>
        <w:rPr>
          <w:rFonts w:cs="Times New Roman"/>
        </w:rPr>
      </w:pPr>
      <w:r w:rsidRPr="00E63CAC">
        <w:rPr>
          <w:rFonts w:cs="Times New Roman"/>
        </w:rPr>
        <w:t>John Seary</w:t>
      </w:r>
    </w:p>
    <w:p w14:paraId="34A9B20C" w14:textId="0832EB3A" w:rsidR="00CC2015" w:rsidRPr="00E63CAC" w:rsidRDefault="004B7C63" w:rsidP="00CC2015">
      <w:pPr>
        <w:pStyle w:val="ListParagraph"/>
        <w:numPr>
          <w:ilvl w:val="0"/>
          <w:numId w:val="3"/>
        </w:numPr>
        <w:ind w:right="-540"/>
        <w:rPr>
          <w:rFonts w:cs="Times New Roman"/>
        </w:rPr>
      </w:pPr>
      <w:r w:rsidRPr="00E63CAC">
        <w:rPr>
          <w:rFonts w:cs="Times New Roman"/>
        </w:rPr>
        <w:t>Julia Roper</w:t>
      </w:r>
    </w:p>
    <w:p w14:paraId="0CC299EB" w14:textId="03D0A349" w:rsidR="00CC2015" w:rsidRPr="00E63CAC" w:rsidRDefault="00CC2015" w:rsidP="00CC2015">
      <w:pPr>
        <w:pStyle w:val="ListParagraph"/>
        <w:numPr>
          <w:ilvl w:val="0"/>
          <w:numId w:val="3"/>
        </w:numPr>
        <w:ind w:right="-540"/>
        <w:rPr>
          <w:rFonts w:cs="Times New Roman"/>
        </w:rPr>
      </w:pPr>
      <w:r w:rsidRPr="00E63CAC">
        <w:rPr>
          <w:rFonts w:cs="Times New Roman"/>
        </w:rPr>
        <w:t>A Susan McDonald</w:t>
      </w:r>
    </w:p>
    <w:p w14:paraId="6DD447BA" w14:textId="16FA5324" w:rsidR="00CC2015" w:rsidRPr="00E63CAC" w:rsidRDefault="00CC2015" w:rsidP="00CC2015">
      <w:pPr>
        <w:pStyle w:val="ListParagraph"/>
        <w:numPr>
          <w:ilvl w:val="0"/>
          <w:numId w:val="3"/>
        </w:numPr>
        <w:ind w:right="-540"/>
        <w:rPr>
          <w:rFonts w:cs="Times New Roman"/>
        </w:rPr>
      </w:pPr>
      <w:r w:rsidRPr="00E63CAC">
        <w:rPr>
          <w:rFonts w:cs="Times New Roman"/>
        </w:rPr>
        <w:t>Aurelia Ogles</w:t>
      </w:r>
    </w:p>
    <w:p w14:paraId="7614CC9B" w14:textId="6AA35363" w:rsidR="00CC2015" w:rsidRPr="00E63CAC" w:rsidRDefault="00CC2015" w:rsidP="00CC2015">
      <w:pPr>
        <w:pStyle w:val="ListParagraph"/>
        <w:numPr>
          <w:ilvl w:val="0"/>
          <w:numId w:val="3"/>
        </w:numPr>
        <w:ind w:right="-540"/>
        <w:rPr>
          <w:rFonts w:cs="Times New Roman"/>
        </w:rPr>
      </w:pPr>
      <w:r w:rsidRPr="00E63CAC">
        <w:rPr>
          <w:rFonts w:cs="Times New Roman"/>
        </w:rPr>
        <w:t>Samantha Adamczyk</w:t>
      </w:r>
    </w:p>
    <w:p w14:paraId="1C54573C" w14:textId="51B66972" w:rsidR="00CC2015" w:rsidRPr="00E63CAC" w:rsidRDefault="00CC2015" w:rsidP="00CC2015">
      <w:pPr>
        <w:pStyle w:val="ListParagraph"/>
        <w:numPr>
          <w:ilvl w:val="0"/>
          <w:numId w:val="3"/>
        </w:numPr>
        <w:ind w:right="-540"/>
        <w:rPr>
          <w:rFonts w:cs="Times New Roman"/>
        </w:rPr>
      </w:pPr>
      <w:r w:rsidRPr="00E63CAC">
        <w:rPr>
          <w:rFonts w:cs="Times New Roman"/>
        </w:rPr>
        <w:t>Janice B. Lee</w:t>
      </w:r>
    </w:p>
    <w:p w14:paraId="16C2FED2" w14:textId="10864F5C" w:rsidR="00CC2015" w:rsidRPr="00E63CAC" w:rsidRDefault="00CC2015" w:rsidP="00CC2015">
      <w:pPr>
        <w:pStyle w:val="ListParagraph"/>
        <w:numPr>
          <w:ilvl w:val="0"/>
          <w:numId w:val="3"/>
        </w:numPr>
        <w:ind w:right="-540"/>
        <w:rPr>
          <w:rFonts w:cs="Times New Roman"/>
        </w:rPr>
      </w:pPr>
      <w:r w:rsidRPr="00E63CAC">
        <w:rPr>
          <w:rFonts w:cs="Times New Roman"/>
        </w:rPr>
        <w:t xml:space="preserve">Harrison </w:t>
      </w:r>
      <w:r w:rsidR="00666F37" w:rsidRPr="00E63CAC">
        <w:rPr>
          <w:rFonts w:cs="Times New Roman"/>
        </w:rPr>
        <w:t>Sepulveda</w:t>
      </w:r>
    </w:p>
    <w:p w14:paraId="14C5A9E7" w14:textId="31B034D8" w:rsidR="00CC2015" w:rsidRPr="00E63CAC" w:rsidRDefault="00CC2015" w:rsidP="00CC2015">
      <w:pPr>
        <w:pStyle w:val="ListParagraph"/>
        <w:numPr>
          <w:ilvl w:val="0"/>
          <w:numId w:val="3"/>
        </w:numPr>
        <w:ind w:right="-540"/>
        <w:rPr>
          <w:rFonts w:cs="Times New Roman"/>
        </w:rPr>
      </w:pPr>
      <w:r w:rsidRPr="00E63CAC">
        <w:rPr>
          <w:rFonts w:cs="Times New Roman"/>
        </w:rPr>
        <w:t>Cory Granholm</w:t>
      </w:r>
    </w:p>
    <w:p w14:paraId="58CFA9C1" w14:textId="3791689F" w:rsidR="00CC2015" w:rsidRPr="00E63CAC" w:rsidRDefault="00CC2015" w:rsidP="00CC2015">
      <w:pPr>
        <w:pStyle w:val="ListParagraph"/>
        <w:numPr>
          <w:ilvl w:val="0"/>
          <w:numId w:val="3"/>
        </w:numPr>
        <w:ind w:right="-540"/>
        <w:rPr>
          <w:rFonts w:cs="Times New Roman"/>
        </w:rPr>
      </w:pPr>
      <w:r w:rsidRPr="00E63CAC">
        <w:rPr>
          <w:rFonts w:cs="Times New Roman"/>
        </w:rPr>
        <w:t>Tim O’Flaherty</w:t>
      </w:r>
    </w:p>
    <w:p w14:paraId="35DE989C" w14:textId="7B009329" w:rsidR="00CC2015" w:rsidRPr="00E63CAC" w:rsidRDefault="00CC2015" w:rsidP="00CC2015">
      <w:pPr>
        <w:pStyle w:val="ListParagraph"/>
        <w:numPr>
          <w:ilvl w:val="0"/>
          <w:numId w:val="3"/>
        </w:numPr>
        <w:ind w:right="-540"/>
        <w:rPr>
          <w:rFonts w:cs="Times New Roman"/>
        </w:rPr>
      </w:pPr>
      <w:r w:rsidRPr="00E63CAC">
        <w:rPr>
          <w:rFonts w:cs="Times New Roman"/>
        </w:rPr>
        <w:t>Nick DeGroot</w:t>
      </w:r>
    </w:p>
    <w:p w14:paraId="60676E55" w14:textId="721673F0" w:rsidR="00CC2015" w:rsidRPr="00E63CAC" w:rsidRDefault="00CC2015" w:rsidP="00CC2015">
      <w:pPr>
        <w:pStyle w:val="ListParagraph"/>
        <w:numPr>
          <w:ilvl w:val="0"/>
          <w:numId w:val="3"/>
        </w:numPr>
        <w:ind w:right="-540"/>
        <w:rPr>
          <w:rFonts w:cs="Times New Roman"/>
        </w:rPr>
      </w:pPr>
      <w:r w:rsidRPr="00E63CAC">
        <w:rPr>
          <w:rFonts w:cs="Times New Roman"/>
        </w:rPr>
        <w:t>Jennifer Cyr</w:t>
      </w:r>
    </w:p>
    <w:p w14:paraId="5023B6BC" w14:textId="61D54A93" w:rsidR="00BC3318" w:rsidRPr="00E63CAC" w:rsidRDefault="00CC2015" w:rsidP="00BC3318">
      <w:pPr>
        <w:pStyle w:val="ListParagraph"/>
        <w:numPr>
          <w:ilvl w:val="0"/>
          <w:numId w:val="3"/>
        </w:numPr>
        <w:ind w:right="-540"/>
        <w:rPr>
          <w:rFonts w:cs="Times New Roman"/>
        </w:rPr>
      </w:pPr>
      <w:r w:rsidRPr="00E63CAC">
        <w:rPr>
          <w:rFonts w:cs="Times New Roman"/>
        </w:rPr>
        <w:t>Judy Hahn</w:t>
      </w:r>
    </w:p>
    <w:p w14:paraId="626AACA1" w14:textId="1253A748" w:rsidR="00CC2015" w:rsidRPr="00E63CAC" w:rsidRDefault="00CC2015" w:rsidP="00CC2015">
      <w:pPr>
        <w:pStyle w:val="ListParagraph"/>
        <w:numPr>
          <w:ilvl w:val="0"/>
          <w:numId w:val="3"/>
        </w:numPr>
        <w:ind w:right="-540"/>
        <w:rPr>
          <w:rFonts w:cs="Times New Roman"/>
        </w:rPr>
      </w:pPr>
      <w:r w:rsidRPr="00E63CAC">
        <w:rPr>
          <w:rFonts w:cs="Times New Roman"/>
        </w:rPr>
        <w:t>Donna Reynolds</w:t>
      </w:r>
    </w:p>
    <w:p w14:paraId="53A5950B" w14:textId="308D657F" w:rsidR="00CC2015" w:rsidRPr="00E63CAC" w:rsidRDefault="00CC2015" w:rsidP="00CC2015">
      <w:pPr>
        <w:pStyle w:val="ListParagraph"/>
        <w:numPr>
          <w:ilvl w:val="0"/>
          <w:numId w:val="3"/>
        </w:numPr>
        <w:ind w:right="-540"/>
        <w:rPr>
          <w:rFonts w:cs="Times New Roman"/>
        </w:rPr>
      </w:pPr>
      <w:r w:rsidRPr="00E63CAC">
        <w:rPr>
          <w:rFonts w:cs="Times New Roman"/>
        </w:rPr>
        <w:t>Ritchie Raulerson</w:t>
      </w:r>
    </w:p>
    <w:p w14:paraId="7BAE7FA1" w14:textId="47FDCF9B" w:rsidR="004E3E9E" w:rsidRPr="00E63CAC" w:rsidRDefault="00653BDC" w:rsidP="00CC2015">
      <w:pPr>
        <w:pStyle w:val="ListParagraph"/>
        <w:numPr>
          <w:ilvl w:val="0"/>
          <w:numId w:val="3"/>
        </w:numPr>
        <w:ind w:right="-540"/>
        <w:rPr>
          <w:rFonts w:cs="Times New Roman"/>
        </w:rPr>
      </w:pPr>
      <w:r>
        <w:rPr>
          <w:rFonts w:cs="Times New Roman"/>
        </w:rPr>
        <w:t>Lesli</w:t>
      </w:r>
      <w:r w:rsidR="004E3E9E" w:rsidRPr="00E63CAC">
        <w:rPr>
          <w:rFonts w:cs="Times New Roman"/>
        </w:rPr>
        <w:t>e Peebles</w:t>
      </w:r>
    </w:p>
    <w:p w14:paraId="4E9AD5C0" w14:textId="2506F341" w:rsidR="00BC3318" w:rsidRPr="00E63CAC" w:rsidRDefault="00BC3318" w:rsidP="00CC2015">
      <w:pPr>
        <w:pStyle w:val="ListParagraph"/>
        <w:numPr>
          <w:ilvl w:val="0"/>
          <w:numId w:val="3"/>
        </w:numPr>
        <w:ind w:right="-540"/>
        <w:rPr>
          <w:rFonts w:cs="Times New Roman"/>
        </w:rPr>
      </w:pPr>
      <w:r w:rsidRPr="00E63CAC">
        <w:rPr>
          <w:rFonts w:cs="Times New Roman"/>
        </w:rPr>
        <w:t>Nancy Allen</w:t>
      </w:r>
    </w:p>
    <w:p w14:paraId="2E45384B" w14:textId="0C191125" w:rsidR="00CC2015" w:rsidRPr="00E63CAC" w:rsidRDefault="00CC2015" w:rsidP="00CC2015">
      <w:pPr>
        <w:pStyle w:val="ListParagraph"/>
        <w:numPr>
          <w:ilvl w:val="0"/>
          <w:numId w:val="3"/>
        </w:numPr>
        <w:ind w:right="-540"/>
        <w:rPr>
          <w:rFonts w:cs="Times New Roman"/>
        </w:rPr>
      </w:pPr>
      <w:r w:rsidRPr="00E63CAC">
        <w:rPr>
          <w:rFonts w:cs="Times New Roman"/>
        </w:rPr>
        <w:t>Emma Perry</w:t>
      </w:r>
    </w:p>
    <w:p w14:paraId="3B7B8138" w14:textId="58D22A6D" w:rsidR="00CC2015" w:rsidRPr="00E63CAC" w:rsidRDefault="00CC2015" w:rsidP="00CC2015">
      <w:pPr>
        <w:pStyle w:val="ListParagraph"/>
        <w:numPr>
          <w:ilvl w:val="0"/>
          <w:numId w:val="3"/>
        </w:numPr>
        <w:ind w:right="-540"/>
        <w:rPr>
          <w:rFonts w:cs="Times New Roman"/>
        </w:rPr>
      </w:pPr>
      <w:r w:rsidRPr="00E63CAC">
        <w:rPr>
          <w:rFonts w:cs="Times New Roman"/>
        </w:rPr>
        <w:t>Auriana Jimenez</w:t>
      </w:r>
    </w:p>
    <w:p w14:paraId="38B37D14" w14:textId="07F2ADA1" w:rsidR="00CC2015" w:rsidRPr="00E63CAC" w:rsidRDefault="00CC2015" w:rsidP="00CC2015">
      <w:pPr>
        <w:pStyle w:val="ListParagraph"/>
        <w:numPr>
          <w:ilvl w:val="0"/>
          <w:numId w:val="3"/>
        </w:numPr>
        <w:ind w:right="-540"/>
        <w:rPr>
          <w:rFonts w:cs="Times New Roman"/>
        </w:rPr>
      </w:pPr>
      <w:r w:rsidRPr="00E63CAC">
        <w:rPr>
          <w:rFonts w:cs="Times New Roman"/>
        </w:rPr>
        <w:t>Stephanie Loughran</w:t>
      </w:r>
    </w:p>
    <w:p w14:paraId="61A20EC8" w14:textId="13676212" w:rsidR="00CC2015" w:rsidRPr="00E63CAC" w:rsidRDefault="00CC2015" w:rsidP="00CC2015">
      <w:pPr>
        <w:pStyle w:val="ListParagraph"/>
        <w:numPr>
          <w:ilvl w:val="0"/>
          <w:numId w:val="3"/>
        </w:numPr>
        <w:ind w:right="-540"/>
        <w:rPr>
          <w:rFonts w:cs="Times New Roman"/>
        </w:rPr>
      </w:pPr>
      <w:r w:rsidRPr="00E63CAC">
        <w:rPr>
          <w:rFonts w:cs="Times New Roman"/>
        </w:rPr>
        <w:t>Brenda Fields</w:t>
      </w:r>
    </w:p>
    <w:p w14:paraId="211DE859" w14:textId="002A07D0" w:rsidR="00CC2015" w:rsidRPr="00E63CAC" w:rsidRDefault="00CC2015" w:rsidP="00CC2015">
      <w:pPr>
        <w:pStyle w:val="ListParagraph"/>
        <w:numPr>
          <w:ilvl w:val="0"/>
          <w:numId w:val="3"/>
        </w:numPr>
        <w:ind w:right="-540"/>
        <w:rPr>
          <w:rFonts w:cs="Times New Roman"/>
        </w:rPr>
      </w:pPr>
      <w:r w:rsidRPr="00E63CAC">
        <w:rPr>
          <w:rFonts w:cs="Times New Roman"/>
        </w:rPr>
        <w:t>Al Kummer</w:t>
      </w:r>
    </w:p>
    <w:p w14:paraId="11B2805A" w14:textId="66EB4B23" w:rsidR="00CC2015" w:rsidRPr="00E63CAC" w:rsidRDefault="00CC2015" w:rsidP="00CC2015">
      <w:pPr>
        <w:pStyle w:val="ListParagraph"/>
        <w:numPr>
          <w:ilvl w:val="0"/>
          <w:numId w:val="3"/>
        </w:numPr>
        <w:ind w:right="-540"/>
        <w:rPr>
          <w:rFonts w:cs="Times New Roman"/>
        </w:rPr>
      </w:pPr>
      <w:r w:rsidRPr="00E63CAC">
        <w:rPr>
          <w:rFonts w:cs="Times New Roman"/>
        </w:rPr>
        <w:t>Kitty Wells</w:t>
      </w:r>
    </w:p>
    <w:p w14:paraId="03FB9E0F" w14:textId="1C7B3C14" w:rsidR="00CC2015" w:rsidRPr="00E63CAC" w:rsidRDefault="00CC2015" w:rsidP="00CC2015">
      <w:pPr>
        <w:pStyle w:val="ListParagraph"/>
        <w:numPr>
          <w:ilvl w:val="0"/>
          <w:numId w:val="3"/>
        </w:numPr>
        <w:ind w:right="-540"/>
        <w:rPr>
          <w:rFonts w:cs="Times New Roman"/>
        </w:rPr>
      </w:pPr>
      <w:r w:rsidRPr="00E63CAC">
        <w:rPr>
          <w:rFonts w:cs="Times New Roman"/>
        </w:rPr>
        <w:t>Jana Wells</w:t>
      </w:r>
    </w:p>
    <w:p w14:paraId="6BAE6590" w14:textId="563157A5" w:rsidR="00CC2015" w:rsidRPr="00E63CAC" w:rsidRDefault="00CC2015" w:rsidP="00CC2015">
      <w:pPr>
        <w:pStyle w:val="ListParagraph"/>
        <w:numPr>
          <w:ilvl w:val="0"/>
          <w:numId w:val="3"/>
        </w:numPr>
        <w:ind w:right="-540"/>
        <w:rPr>
          <w:rFonts w:cs="Times New Roman"/>
        </w:rPr>
      </w:pPr>
      <w:r w:rsidRPr="00E63CAC">
        <w:rPr>
          <w:rFonts w:cs="Times New Roman"/>
        </w:rPr>
        <w:t>Silvana</w:t>
      </w:r>
      <w:r w:rsidR="00A03204">
        <w:rPr>
          <w:rFonts w:cs="Times New Roman"/>
        </w:rPr>
        <w:t xml:space="preserve"> Wilbur</w:t>
      </w:r>
    </w:p>
    <w:p w14:paraId="0C927B2D" w14:textId="1E218153" w:rsidR="00CC2015" w:rsidRPr="00E63CAC" w:rsidRDefault="00CC2015" w:rsidP="00CC2015">
      <w:pPr>
        <w:pStyle w:val="ListParagraph"/>
        <w:numPr>
          <w:ilvl w:val="0"/>
          <w:numId w:val="3"/>
        </w:numPr>
        <w:ind w:right="-540"/>
        <w:rPr>
          <w:rFonts w:cs="Times New Roman"/>
        </w:rPr>
      </w:pPr>
      <w:r w:rsidRPr="00E63CAC">
        <w:rPr>
          <w:rFonts w:cs="Times New Roman"/>
        </w:rPr>
        <w:t>Adam Mize</w:t>
      </w:r>
    </w:p>
    <w:p w14:paraId="6A8C2983" w14:textId="550C0F3E" w:rsidR="00CC2015" w:rsidRPr="00E63CAC" w:rsidRDefault="00CC2015" w:rsidP="00CC2015">
      <w:pPr>
        <w:pStyle w:val="ListParagraph"/>
        <w:numPr>
          <w:ilvl w:val="0"/>
          <w:numId w:val="3"/>
        </w:numPr>
        <w:ind w:right="-540"/>
        <w:rPr>
          <w:rFonts w:cs="Times New Roman"/>
        </w:rPr>
      </w:pPr>
      <w:r w:rsidRPr="00E63CAC">
        <w:rPr>
          <w:rFonts w:cs="Times New Roman"/>
        </w:rPr>
        <w:t>Kelley A Ranch</w:t>
      </w:r>
    </w:p>
    <w:p w14:paraId="066B14DD" w14:textId="19F19D7F" w:rsidR="00CC2015" w:rsidRPr="00E63CAC" w:rsidRDefault="00CC2015" w:rsidP="00CC2015">
      <w:pPr>
        <w:pStyle w:val="ListParagraph"/>
        <w:numPr>
          <w:ilvl w:val="0"/>
          <w:numId w:val="3"/>
        </w:numPr>
        <w:ind w:right="-540"/>
        <w:rPr>
          <w:rFonts w:cs="Times New Roman"/>
        </w:rPr>
      </w:pPr>
      <w:r w:rsidRPr="00E63CAC">
        <w:rPr>
          <w:rFonts w:cs="Times New Roman"/>
        </w:rPr>
        <w:t>Leslie Perkins</w:t>
      </w:r>
    </w:p>
    <w:p w14:paraId="4AB196C3" w14:textId="0D2A56CC" w:rsidR="00CC2015" w:rsidRPr="00E63CAC" w:rsidRDefault="00CC2015" w:rsidP="00CC2015">
      <w:pPr>
        <w:pStyle w:val="ListParagraph"/>
        <w:numPr>
          <w:ilvl w:val="0"/>
          <w:numId w:val="3"/>
        </w:numPr>
        <w:ind w:right="-540"/>
        <w:rPr>
          <w:rFonts w:cs="Times New Roman"/>
        </w:rPr>
      </w:pPr>
      <w:r w:rsidRPr="00E63CAC">
        <w:rPr>
          <w:rFonts w:cs="Times New Roman"/>
        </w:rPr>
        <w:t>Daniel Robie</w:t>
      </w:r>
    </w:p>
    <w:p w14:paraId="6533BEC4" w14:textId="29F14ADA" w:rsidR="00CC2015" w:rsidRPr="00E63CAC" w:rsidRDefault="00CC2015" w:rsidP="00CC2015">
      <w:pPr>
        <w:pStyle w:val="ListParagraph"/>
        <w:numPr>
          <w:ilvl w:val="0"/>
          <w:numId w:val="3"/>
        </w:numPr>
        <w:ind w:right="-540"/>
        <w:rPr>
          <w:rFonts w:cs="Times New Roman"/>
        </w:rPr>
      </w:pPr>
      <w:r w:rsidRPr="00E63CAC">
        <w:rPr>
          <w:rFonts w:cs="Times New Roman"/>
        </w:rPr>
        <w:t>Daniel Germain</w:t>
      </w:r>
    </w:p>
    <w:p w14:paraId="2C5091AC" w14:textId="3620003F" w:rsidR="00CC2015" w:rsidRPr="00E63CAC" w:rsidRDefault="00CC2015" w:rsidP="00CC2015">
      <w:pPr>
        <w:pStyle w:val="ListParagraph"/>
        <w:numPr>
          <w:ilvl w:val="0"/>
          <w:numId w:val="3"/>
        </w:numPr>
        <w:ind w:right="-540"/>
        <w:rPr>
          <w:rFonts w:cs="Times New Roman"/>
        </w:rPr>
      </w:pPr>
      <w:r w:rsidRPr="00E63CAC">
        <w:rPr>
          <w:rFonts w:cs="Times New Roman"/>
        </w:rPr>
        <w:t xml:space="preserve">Christopher </w:t>
      </w:r>
      <w:r w:rsidR="00145446">
        <w:rPr>
          <w:rFonts w:cs="Times New Roman"/>
          <w:bCs/>
        </w:rPr>
        <w:t>Kauffman</w:t>
      </w:r>
    </w:p>
    <w:p w14:paraId="4783D42F" w14:textId="0E3848CD" w:rsidR="00CC2015" w:rsidRPr="00E63CAC" w:rsidRDefault="00CC2015" w:rsidP="00CC2015">
      <w:pPr>
        <w:pStyle w:val="ListParagraph"/>
        <w:numPr>
          <w:ilvl w:val="0"/>
          <w:numId w:val="3"/>
        </w:numPr>
        <w:ind w:right="-540"/>
        <w:rPr>
          <w:rFonts w:cs="Times New Roman"/>
        </w:rPr>
      </w:pPr>
      <w:r w:rsidRPr="00E63CAC">
        <w:rPr>
          <w:rFonts w:cs="Times New Roman"/>
        </w:rPr>
        <w:t>Sylvia Trein</w:t>
      </w:r>
    </w:p>
    <w:p w14:paraId="276FFC8C" w14:textId="60B6E720" w:rsidR="00CC2015" w:rsidRPr="00E63CAC" w:rsidRDefault="00CC2015" w:rsidP="00CC2015">
      <w:pPr>
        <w:pStyle w:val="ListParagraph"/>
        <w:numPr>
          <w:ilvl w:val="0"/>
          <w:numId w:val="3"/>
        </w:numPr>
        <w:ind w:right="-540"/>
        <w:rPr>
          <w:rFonts w:cs="Times New Roman"/>
        </w:rPr>
      </w:pPr>
      <w:r w:rsidRPr="00E63CAC">
        <w:rPr>
          <w:rFonts w:cs="Times New Roman"/>
        </w:rPr>
        <w:t>David Jackson</w:t>
      </w:r>
    </w:p>
    <w:p w14:paraId="63CD8F90" w14:textId="665EDE9E" w:rsidR="00CC2015" w:rsidRPr="00E63CAC" w:rsidRDefault="00CC2015" w:rsidP="00CC2015">
      <w:pPr>
        <w:pStyle w:val="ListParagraph"/>
        <w:numPr>
          <w:ilvl w:val="0"/>
          <w:numId w:val="3"/>
        </w:numPr>
        <w:ind w:right="-540"/>
        <w:rPr>
          <w:rFonts w:cs="Times New Roman"/>
        </w:rPr>
      </w:pPr>
      <w:r w:rsidRPr="00E63CAC">
        <w:rPr>
          <w:rFonts w:cs="Times New Roman"/>
        </w:rPr>
        <w:t>Generosa Sangco-Jackson</w:t>
      </w:r>
    </w:p>
    <w:p w14:paraId="60097874" w14:textId="731D086B" w:rsidR="00CC2015" w:rsidRPr="00E63CAC" w:rsidRDefault="00CC2015" w:rsidP="00CC2015">
      <w:pPr>
        <w:pStyle w:val="ListParagraph"/>
        <w:numPr>
          <w:ilvl w:val="0"/>
          <w:numId w:val="3"/>
        </w:numPr>
        <w:ind w:right="-540"/>
        <w:rPr>
          <w:rFonts w:cs="Times New Roman"/>
        </w:rPr>
      </w:pPr>
      <w:r w:rsidRPr="00E63CAC">
        <w:rPr>
          <w:rFonts w:cs="Times New Roman"/>
        </w:rPr>
        <w:t>Jim Sickinger</w:t>
      </w:r>
    </w:p>
    <w:p w14:paraId="608F437D" w14:textId="0D20D22B" w:rsidR="00CC2015" w:rsidRPr="00E63CAC" w:rsidRDefault="00CC2015" w:rsidP="00CC2015">
      <w:pPr>
        <w:pStyle w:val="ListParagraph"/>
        <w:numPr>
          <w:ilvl w:val="0"/>
          <w:numId w:val="3"/>
        </w:numPr>
        <w:ind w:right="-540"/>
        <w:rPr>
          <w:rFonts w:cs="Times New Roman"/>
        </w:rPr>
      </w:pPr>
      <w:r w:rsidRPr="00E63CAC">
        <w:rPr>
          <w:rFonts w:cs="Times New Roman"/>
        </w:rPr>
        <w:t>James Buchanan</w:t>
      </w:r>
    </w:p>
    <w:p w14:paraId="3BD8F44C" w14:textId="7EC81578" w:rsidR="00CC2015" w:rsidRPr="00E63CAC" w:rsidRDefault="00CC2015" w:rsidP="00CC2015">
      <w:pPr>
        <w:pStyle w:val="ListParagraph"/>
        <w:numPr>
          <w:ilvl w:val="0"/>
          <w:numId w:val="3"/>
        </w:numPr>
        <w:ind w:right="-540"/>
        <w:rPr>
          <w:rFonts w:cs="Times New Roman"/>
        </w:rPr>
      </w:pPr>
      <w:r w:rsidRPr="00E63CAC">
        <w:rPr>
          <w:rFonts w:cs="Times New Roman"/>
        </w:rPr>
        <w:t>Jennifer Frank</w:t>
      </w:r>
    </w:p>
    <w:p w14:paraId="3F2B64D5" w14:textId="7A96034E" w:rsidR="00CC2015" w:rsidRPr="00E63CAC" w:rsidRDefault="00CC2015" w:rsidP="00CC2015">
      <w:pPr>
        <w:pStyle w:val="ListParagraph"/>
        <w:numPr>
          <w:ilvl w:val="0"/>
          <w:numId w:val="3"/>
        </w:numPr>
        <w:ind w:right="-540"/>
        <w:rPr>
          <w:rFonts w:cs="Times New Roman"/>
        </w:rPr>
      </w:pPr>
      <w:r w:rsidRPr="00E63CAC">
        <w:rPr>
          <w:rFonts w:cs="Times New Roman"/>
        </w:rPr>
        <w:t>Tony Haakman</w:t>
      </w:r>
    </w:p>
    <w:p w14:paraId="5CEC917B" w14:textId="5B6C5D1E" w:rsidR="00CC2015" w:rsidRPr="00E63CAC" w:rsidRDefault="00CC2015" w:rsidP="00CC2015">
      <w:pPr>
        <w:pStyle w:val="ListParagraph"/>
        <w:numPr>
          <w:ilvl w:val="0"/>
          <w:numId w:val="3"/>
        </w:numPr>
        <w:ind w:right="-540"/>
        <w:rPr>
          <w:rFonts w:cs="Times New Roman"/>
        </w:rPr>
      </w:pPr>
      <w:r w:rsidRPr="00E63CAC">
        <w:rPr>
          <w:rFonts w:cs="Times New Roman"/>
        </w:rPr>
        <w:t>Rachel Robison</w:t>
      </w:r>
    </w:p>
    <w:p w14:paraId="6809CF8E" w14:textId="2E724AC6" w:rsidR="00CC2015" w:rsidRPr="00E63CAC" w:rsidRDefault="00CC2015" w:rsidP="00CC2015">
      <w:pPr>
        <w:pStyle w:val="ListParagraph"/>
        <w:numPr>
          <w:ilvl w:val="0"/>
          <w:numId w:val="3"/>
        </w:numPr>
        <w:ind w:right="-540"/>
        <w:rPr>
          <w:rFonts w:cs="Times New Roman"/>
        </w:rPr>
      </w:pPr>
      <w:r w:rsidRPr="00E63CAC">
        <w:rPr>
          <w:rFonts w:cs="Times New Roman"/>
        </w:rPr>
        <w:t>Jessica Bradshaw</w:t>
      </w:r>
    </w:p>
    <w:p w14:paraId="673D1C44" w14:textId="56BEAD7D" w:rsidR="00CC2015" w:rsidRPr="00E63CAC" w:rsidRDefault="00CC2015" w:rsidP="00CC2015">
      <w:pPr>
        <w:pStyle w:val="ListParagraph"/>
        <w:numPr>
          <w:ilvl w:val="0"/>
          <w:numId w:val="3"/>
        </w:numPr>
        <w:ind w:right="-540"/>
        <w:rPr>
          <w:rFonts w:cs="Times New Roman"/>
        </w:rPr>
      </w:pPr>
      <w:r w:rsidRPr="00E63CAC">
        <w:rPr>
          <w:rFonts w:cs="Times New Roman"/>
        </w:rPr>
        <w:t>Kristin Youngblood</w:t>
      </w:r>
    </w:p>
    <w:p w14:paraId="71AB613F" w14:textId="1C0AC8AE" w:rsidR="00CC2015" w:rsidRPr="00E63CAC" w:rsidRDefault="00CC2015" w:rsidP="00CC2015">
      <w:pPr>
        <w:pStyle w:val="ListParagraph"/>
        <w:numPr>
          <w:ilvl w:val="0"/>
          <w:numId w:val="3"/>
        </w:numPr>
        <w:ind w:right="-540"/>
        <w:rPr>
          <w:rFonts w:cs="Times New Roman"/>
        </w:rPr>
      </w:pPr>
      <w:r w:rsidRPr="00E63CAC">
        <w:rPr>
          <w:rFonts w:cs="Times New Roman"/>
        </w:rPr>
        <w:t>Bozena Lawson</w:t>
      </w:r>
    </w:p>
    <w:p w14:paraId="64C18277" w14:textId="7E599831" w:rsidR="00CC2015" w:rsidRPr="00E63CAC" w:rsidRDefault="00CC2015" w:rsidP="00CC2015">
      <w:pPr>
        <w:pStyle w:val="ListParagraph"/>
        <w:numPr>
          <w:ilvl w:val="0"/>
          <w:numId w:val="3"/>
        </w:numPr>
        <w:ind w:right="-540"/>
        <w:rPr>
          <w:rFonts w:cs="Times New Roman"/>
        </w:rPr>
      </w:pPr>
      <w:r w:rsidRPr="00E63CAC">
        <w:rPr>
          <w:rFonts w:cs="Times New Roman"/>
        </w:rPr>
        <w:t>Kyle McGimsey</w:t>
      </w:r>
    </w:p>
    <w:p w14:paraId="6EB70577" w14:textId="39A975BF" w:rsidR="00CC2015" w:rsidRPr="00E63CAC" w:rsidRDefault="00CC2015" w:rsidP="00CC2015">
      <w:pPr>
        <w:pStyle w:val="ListParagraph"/>
        <w:numPr>
          <w:ilvl w:val="0"/>
          <w:numId w:val="3"/>
        </w:numPr>
        <w:ind w:right="-540"/>
        <w:rPr>
          <w:rFonts w:cs="Times New Roman"/>
        </w:rPr>
      </w:pPr>
      <w:r w:rsidRPr="00E63CAC">
        <w:rPr>
          <w:rFonts w:cs="Times New Roman"/>
        </w:rPr>
        <w:t>Larry Lewis</w:t>
      </w:r>
    </w:p>
    <w:p w14:paraId="6DFFC12E" w14:textId="79903B9D" w:rsidR="00CC2015" w:rsidRPr="00E63CAC" w:rsidRDefault="00CC2015" w:rsidP="00CC2015">
      <w:pPr>
        <w:pStyle w:val="ListParagraph"/>
        <w:numPr>
          <w:ilvl w:val="0"/>
          <w:numId w:val="3"/>
        </w:numPr>
        <w:ind w:right="-540"/>
        <w:rPr>
          <w:rFonts w:cs="Times New Roman"/>
        </w:rPr>
      </w:pPr>
      <w:r w:rsidRPr="00E63CAC">
        <w:rPr>
          <w:rFonts w:cs="Times New Roman"/>
        </w:rPr>
        <w:t>D</w:t>
      </w:r>
      <w:r w:rsidR="009C1FF2">
        <w:rPr>
          <w:rFonts w:cs="Times New Roman"/>
        </w:rPr>
        <w:t>.</w:t>
      </w:r>
      <w:r w:rsidRPr="00E63CAC">
        <w:rPr>
          <w:rFonts w:cs="Times New Roman"/>
        </w:rPr>
        <w:t>J</w:t>
      </w:r>
      <w:r w:rsidR="009C1FF2">
        <w:rPr>
          <w:rFonts w:cs="Times New Roman"/>
        </w:rPr>
        <w:t>.</w:t>
      </w:r>
      <w:r w:rsidRPr="00E63CAC">
        <w:rPr>
          <w:rFonts w:cs="Times New Roman"/>
        </w:rPr>
        <w:t xml:space="preserve"> Holt</w:t>
      </w:r>
    </w:p>
    <w:p w14:paraId="176B6E58" w14:textId="57914AF3" w:rsidR="00CC2015" w:rsidRPr="00E63CAC" w:rsidRDefault="00CC2015" w:rsidP="00CC2015">
      <w:pPr>
        <w:pStyle w:val="ListParagraph"/>
        <w:numPr>
          <w:ilvl w:val="0"/>
          <w:numId w:val="3"/>
        </w:numPr>
        <w:ind w:right="-540"/>
        <w:rPr>
          <w:rFonts w:cs="Times New Roman"/>
        </w:rPr>
      </w:pPr>
      <w:r w:rsidRPr="00E63CAC">
        <w:rPr>
          <w:rFonts w:cs="Times New Roman"/>
        </w:rPr>
        <w:t>Joanna Paras</w:t>
      </w:r>
    </w:p>
    <w:p w14:paraId="4E309AA4" w14:textId="4D0EBA4D" w:rsidR="00CC2015" w:rsidRPr="00E63CAC" w:rsidRDefault="00CC2015" w:rsidP="00CC2015">
      <w:pPr>
        <w:pStyle w:val="ListParagraph"/>
        <w:numPr>
          <w:ilvl w:val="0"/>
          <w:numId w:val="3"/>
        </w:numPr>
        <w:ind w:right="-540"/>
        <w:rPr>
          <w:rFonts w:cs="Times New Roman"/>
        </w:rPr>
      </w:pPr>
      <w:r w:rsidRPr="00E63CAC">
        <w:rPr>
          <w:rFonts w:cs="Times New Roman"/>
        </w:rPr>
        <w:t>Craig Bebergal</w:t>
      </w:r>
    </w:p>
    <w:p w14:paraId="7BF52178" w14:textId="0611E698" w:rsidR="00CC2015" w:rsidRPr="00E63CAC" w:rsidRDefault="00CC2015" w:rsidP="00CC2015">
      <w:pPr>
        <w:pStyle w:val="ListParagraph"/>
        <w:numPr>
          <w:ilvl w:val="0"/>
          <w:numId w:val="3"/>
        </w:numPr>
        <w:ind w:right="-540"/>
        <w:rPr>
          <w:rFonts w:cs="Times New Roman"/>
        </w:rPr>
      </w:pPr>
      <w:r w:rsidRPr="00E63CAC">
        <w:rPr>
          <w:rFonts w:cs="Times New Roman"/>
        </w:rPr>
        <w:t>Kendal Ogles</w:t>
      </w:r>
    </w:p>
    <w:p w14:paraId="3516F701" w14:textId="3B19F604" w:rsidR="00CC2015" w:rsidRPr="00E63CAC" w:rsidRDefault="00CC2015" w:rsidP="00CC2015">
      <w:pPr>
        <w:pStyle w:val="ListParagraph"/>
        <w:numPr>
          <w:ilvl w:val="0"/>
          <w:numId w:val="3"/>
        </w:numPr>
        <w:ind w:right="-540"/>
        <w:rPr>
          <w:rFonts w:cs="Times New Roman"/>
        </w:rPr>
      </w:pPr>
      <w:r w:rsidRPr="00E63CAC">
        <w:rPr>
          <w:rFonts w:cs="Times New Roman"/>
        </w:rPr>
        <w:t>Phil Dillinger</w:t>
      </w:r>
    </w:p>
    <w:p w14:paraId="7C32154D" w14:textId="77777777" w:rsidR="00A03204" w:rsidRDefault="00A03204" w:rsidP="00CC2015">
      <w:pPr>
        <w:ind w:left="360" w:right="-540"/>
        <w:rPr>
          <w:rFonts w:cs="Times New Roman"/>
        </w:rPr>
        <w:sectPr w:rsidR="00A03204" w:rsidSect="00A03204">
          <w:type w:val="continuous"/>
          <w:pgSz w:w="12240" w:h="15840"/>
          <w:pgMar w:top="1440" w:right="1800" w:bottom="1440" w:left="1800" w:header="720" w:footer="720" w:gutter="0"/>
          <w:cols w:num="2" w:space="720"/>
        </w:sectPr>
      </w:pPr>
    </w:p>
    <w:p w14:paraId="490E0D1D" w14:textId="10508605" w:rsidR="00CC2015" w:rsidRPr="00E63CAC" w:rsidRDefault="00CC2015" w:rsidP="00CC2015">
      <w:pPr>
        <w:ind w:left="360" w:right="-540"/>
        <w:rPr>
          <w:rFonts w:cs="Times New Roman"/>
        </w:rPr>
      </w:pPr>
    </w:p>
    <w:sectPr w:rsidR="00CC2015" w:rsidRPr="00E63CAC" w:rsidSect="00A03204">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24253"/>
    <w:multiLevelType w:val="hybridMultilevel"/>
    <w:tmpl w:val="6A84B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4C0297"/>
    <w:multiLevelType w:val="hybridMultilevel"/>
    <w:tmpl w:val="F3966CF4"/>
    <w:lvl w:ilvl="0" w:tplc="0C768EC0">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8AF04E2"/>
    <w:multiLevelType w:val="hybridMultilevel"/>
    <w:tmpl w:val="89760A74"/>
    <w:lvl w:ilvl="0" w:tplc="9670B2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BC42A80"/>
    <w:multiLevelType w:val="hybridMultilevel"/>
    <w:tmpl w:val="9304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hideSpellingErrors/>
  <w:hideGrammaticalError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92F"/>
    <w:rsid w:val="0000293A"/>
    <w:rsid w:val="000A3C3D"/>
    <w:rsid w:val="000A3F46"/>
    <w:rsid w:val="001217DF"/>
    <w:rsid w:val="00145446"/>
    <w:rsid w:val="0014576A"/>
    <w:rsid w:val="00146750"/>
    <w:rsid w:val="00182400"/>
    <w:rsid w:val="001B7364"/>
    <w:rsid w:val="0028164C"/>
    <w:rsid w:val="00285277"/>
    <w:rsid w:val="002D4E8C"/>
    <w:rsid w:val="00372B45"/>
    <w:rsid w:val="0041073F"/>
    <w:rsid w:val="00442B43"/>
    <w:rsid w:val="00454142"/>
    <w:rsid w:val="00476F0D"/>
    <w:rsid w:val="004B7C63"/>
    <w:rsid w:val="004E3E9E"/>
    <w:rsid w:val="004E3F8C"/>
    <w:rsid w:val="005A137B"/>
    <w:rsid w:val="00614006"/>
    <w:rsid w:val="00645829"/>
    <w:rsid w:val="00653BDC"/>
    <w:rsid w:val="00666F37"/>
    <w:rsid w:val="0068131E"/>
    <w:rsid w:val="006953F3"/>
    <w:rsid w:val="00715C52"/>
    <w:rsid w:val="00732BB4"/>
    <w:rsid w:val="00746684"/>
    <w:rsid w:val="0078411B"/>
    <w:rsid w:val="0078733F"/>
    <w:rsid w:val="007C7C9D"/>
    <w:rsid w:val="007D209B"/>
    <w:rsid w:val="007D4E04"/>
    <w:rsid w:val="007E6237"/>
    <w:rsid w:val="007E6564"/>
    <w:rsid w:val="008D0FD4"/>
    <w:rsid w:val="00902E84"/>
    <w:rsid w:val="00964C8A"/>
    <w:rsid w:val="00976660"/>
    <w:rsid w:val="0099360C"/>
    <w:rsid w:val="009C1FF2"/>
    <w:rsid w:val="009C50D3"/>
    <w:rsid w:val="00A03204"/>
    <w:rsid w:val="00A07084"/>
    <w:rsid w:val="00A11BE8"/>
    <w:rsid w:val="00A247CE"/>
    <w:rsid w:val="00A4192F"/>
    <w:rsid w:val="00A611E0"/>
    <w:rsid w:val="00A663FF"/>
    <w:rsid w:val="00AB3439"/>
    <w:rsid w:val="00AB6308"/>
    <w:rsid w:val="00B302B6"/>
    <w:rsid w:val="00B35602"/>
    <w:rsid w:val="00B60098"/>
    <w:rsid w:val="00B709AA"/>
    <w:rsid w:val="00B90D2B"/>
    <w:rsid w:val="00B911FC"/>
    <w:rsid w:val="00BC3318"/>
    <w:rsid w:val="00BC48DD"/>
    <w:rsid w:val="00BE3FAF"/>
    <w:rsid w:val="00C859E1"/>
    <w:rsid w:val="00CA483E"/>
    <w:rsid w:val="00CB2AFA"/>
    <w:rsid w:val="00CB5B80"/>
    <w:rsid w:val="00CC2015"/>
    <w:rsid w:val="00D161C5"/>
    <w:rsid w:val="00D3010B"/>
    <w:rsid w:val="00DC6173"/>
    <w:rsid w:val="00DC776E"/>
    <w:rsid w:val="00E63CAC"/>
    <w:rsid w:val="00E76576"/>
    <w:rsid w:val="00EB3C97"/>
    <w:rsid w:val="00F315A3"/>
    <w:rsid w:val="00F94E2B"/>
    <w:rsid w:val="00FB05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8F44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B45"/>
    <w:pPr>
      <w:ind w:left="720"/>
      <w:contextualSpacing/>
    </w:pPr>
  </w:style>
  <w:style w:type="character" w:styleId="Strong">
    <w:name w:val="Strong"/>
    <w:basedOn w:val="DefaultParagraphFont"/>
    <w:uiPriority w:val="22"/>
    <w:qFormat/>
    <w:rsid w:val="00CC20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2711</Words>
  <Characters>15455</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Oak Hall School</Company>
  <LinksUpToDate>false</LinksUpToDate>
  <CharactersWithSpaces>18130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Jackson</dc:creator>
  <cp:keywords/>
  <dc:description/>
  <cp:lastModifiedBy>Microsoft Office User</cp:lastModifiedBy>
  <cp:revision>2</cp:revision>
  <dcterms:created xsi:type="dcterms:W3CDTF">2017-10-24T14:50:00Z</dcterms:created>
  <dcterms:modified xsi:type="dcterms:W3CDTF">2017-10-24T14:50:00Z</dcterms:modified>
</cp:coreProperties>
</file>